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240" w:lineRule="auto"/>
        <w:rPr>
          <w:rFonts w:hint="eastAsia" w:ascii="Times New Roman" w:hAnsi="Times New Roman" w:eastAsia="宋体" w:cs="Times New Roman"/>
        </w:rPr>
      </w:pPr>
      <w:bookmarkStart w:id="0" w:name="_GoBack"/>
      <w:bookmarkEnd w:id="0"/>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4635500</wp:posOffset>
                </wp:positionH>
                <wp:positionV relativeFrom="paragraph">
                  <wp:posOffset>-99060</wp:posOffset>
                </wp:positionV>
                <wp:extent cx="1663700" cy="796290"/>
                <wp:effectExtent l="0" t="0" r="0" b="0"/>
                <wp:wrapSquare wrapText="bothSides"/>
                <wp:docPr id="2" name="文本框 2"/>
                <wp:cNvGraphicFramePr/>
                <a:graphic xmlns:a="http://schemas.openxmlformats.org/drawingml/2006/main">
                  <a:graphicData uri="http://schemas.microsoft.com/office/word/2010/wordprocessingShape">
                    <wps:wsp>
                      <wps:cNvSpPr txBox="true"/>
                      <wps:spPr>
                        <a:xfrm>
                          <a:off x="0" y="0"/>
                          <a:ext cx="1663700" cy="796290"/>
                        </a:xfrm>
                        <a:prstGeom prst="rect">
                          <a:avLst/>
                        </a:prstGeom>
                        <a:noFill/>
                        <a:ln>
                          <a:noFill/>
                        </a:ln>
                      </wps:spPr>
                      <wps:txb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wps:txbx>
                      <wps:bodyPr upright="true"/>
                    </wps:wsp>
                  </a:graphicData>
                </a:graphic>
              </wp:anchor>
            </w:drawing>
          </mc:Choice>
          <mc:Fallback>
            <w:pict>
              <v:shape id="_x0000_s1026" o:spid="_x0000_s1026" o:spt="202" type="#_x0000_t202" style="position:absolute;left:0pt;margin-left:365pt;margin-top:-7.8pt;height:62.7pt;width:131pt;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Bl7yevYAAAA&#10;CwEAAA8AAAAAAAAAAQAgAAAAOAAAAGRycy9kb3ducmV2LnhtbFBLAQIUABQAAAAIAIdO4kDF4UyN&#10;lQEAAAYDAAAOAAAAAAAAAAEAIAAAAD0BAABkcnMvZTJvRG9jLnhtbFBLBQYAAAAABgAGAFkBAABE&#10;BQAAAAA=&#10;">
                <v:fill on="f" focussize="0,0"/>
                <v:stroke on="f"/>
                <v:imagedata o:title=""/>
                <o:lock v:ext="edit" aspectratio="f"/>
                <v:textbox>
                  <w:txbxContent>
                    <w:p>
                      <w:pPr>
                        <w:rPr>
                          <w:rFonts w:ascii="Times New Roman" w:hAnsi="Times New Roman" w:eastAsia="宋体" w:cs="Times New Roman"/>
                          <w:sz w:val="32"/>
                          <w:szCs w:val="32"/>
                        </w:rPr>
                      </w:pPr>
                      <w:r>
                        <w:rPr>
                          <w:rFonts w:ascii="Times New Roman" w:hAnsi="Times New Roman" w:eastAsia="宋体" w:cs="Times New Roman"/>
                          <w:sz w:val="32"/>
                          <w:szCs w:val="32"/>
                        </w:rPr>
                        <w:t>编号：</w:t>
                      </w:r>
                    </w:p>
                    <w:p>
                      <w:pPr>
                        <w:rPr>
                          <w:rFonts w:hint="eastAsia"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由</w:t>
                      </w:r>
                      <w:r>
                        <w:rPr>
                          <w:rFonts w:hint="eastAsia" w:cs="Times New Roman"/>
                          <w:szCs w:val="21"/>
                          <w:lang w:eastAsia="zh-CN"/>
                        </w:rPr>
                        <w:t>科普部</w:t>
                      </w:r>
                      <w:r>
                        <w:rPr>
                          <w:rFonts w:ascii="Times New Roman" w:hAnsi="Times New Roman" w:eastAsia="宋体" w:cs="Times New Roman"/>
                          <w:szCs w:val="21"/>
                        </w:rPr>
                        <w:t>填写</w:t>
                      </w:r>
                      <w:r>
                        <w:rPr>
                          <w:rFonts w:hint="eastAsia" w:ascii="Times New Roman" w:hAnsi="Times New Roman" w:eastAsia="宋体" w:cs="Times New Roman"/>
                          <w:szCs w:val="21"/>
                        </w:rPr>
                        <w:t>）</w:t>
                      </w:r>
                    </w:p>
                  </w:txbxContent>
                </v:textbox>
                <w10:wrap type="square"/>
              </v:shape>
            </w:pict>
          </mc:Fallback>
        </mc:AlternateContent>
      </w:r>
      <w:r>
        <w:rPr>
          <w:rFonts w:ascii="Times New Roman" w:hAnsi="Times New Roman" w:eastAsia="宋体" w:cs="Times New Roman"/>
        </w:rPr>
        <w:t>（</w:t>
      </w:r>
      <w:r>
        <w:rPr>
          <w:rFonts w:hint="eastAsia" w:ascii="Times New Roman" w:hAnsi="Times New Roman" w:eastAsia="宋体" w:cs="Times New Roman"/>
        </w:rPr>
        <w:t>本</w:t>
      </w:r>
      <w:r>
        <w:rPr>
          <w:rFonts w:hint="eastAsia" w:ascii="Times New Roman" w:hAnsi="Times New Roman" w:eastAsia="宋体" w:cs="Times New Roman"/>
          <w:lang w:eastAsia="zh-CN"/>
        </w:rPr>
        <w:t>申请</w:t>
      </w:r>
      <w:r>
        <w:rPr>
          <w:rFonts w:hint="eastAsia" w:ascii="Times New Roman" w:hAnsi="Times New Roman" w:eastAsia="宋体" w:cs="Times New Roman"/>
        </w:rPr>
        <w:t>表联同</w:t>
      </w:r>
      <w:r>
        <w:rPr>
          <w:rFonts w:ascii="Times New Roman" w:hAnsi="Times New Roman" w:eastAsia="宋体" w:cs="Times New Roman"/>
        </w:rPr>
        <w:t>附件材料双面打印装订后</w:t>
      </w:r>
      <w:r>
        <w:rPr>
          <w:rFonts w:hint="eastAsia" w:ascii="Times New Roman" w:hAnsi="Times New Roman" w:eastAsia="宋体" w:cs="Times New Roman"/>
        </w:rPr>
        <w:t>加</w:t>
      </w:r>
      <w:r>
        <w:rPr>
          <w:rFonts w:ascii="Times New Roman" w:hAnsi="Times New Roman" w:eastAsia="宋体" w:cs="Times New Roman"/>
        </w:rPr>
        <w:t xml:space="preserve">骑缝章）                  </w:t>
      </w:r>
    </w:p>
    <w:p>
      <w:pPr>
        <w:spacing w:afterLines="0" w:line="240" w:lineRule="auto"/>
        <w:rPr>
          <w:rFonts w:hint="eastAsia" w:ascii="Times New Roman" w:hAnsi="Times New Roman" w:eastAsia="宋体" w:cs="Times New Roman"/>
        </w:rPr>
      </w:pPr>
    </w:p>
    <w:p>
      <w:pPr>
        <w:spacing w:afterLines="0" w:line="240" w:lineRule="auto"/>
        <w:ind w:right="61" w:rightChars="29"/>
        <w:outlineLvl w:val="0"/>
        <w:rPr>
          <w:rFonts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outlineLvl w:val="0"/>
        <w:rPr>
          <w:rFonts w:hint="eastAsia" w:ascii="黑体" w:hAnsi="Times New Roman" w:eastAsia="黑体" w:cs="Times New Roman"/>
          <w:sz w:val="44"/>
          <w:szCs w:val="44"/>
        </w:rPr>
      </w:pPr>
    </w:p>
    <w:p>
      <w:pPr>
        <w:spacing w:afterLines="0" w:line="240" w:lineRule="auto"/>
        <w:ind w:right="61" w:rightChars="29"/>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rPr>
        <w:t xml:space="preserve"> 南山区资助类科普项目申请表</w:t>
      </w:r>
    </w:p>
    <w:p>
      <w:pPr>
        <w:spacing w:afterLines="0" w:line="240" w:lineRule="auto"/>
        <w:rPr>
          <w:rFonts w:hint="eastAsia" w:ascii="黑体" w:hAnsi="Times New Roman" w:eastAsia="黑体" w:cs="Times New Roman"/>
          <w:sz w:val="44"/>
          <w:szCs w:val="44"/>
        </w:rPr>
      </w:pPr>
    </w:p>
    <w:p>
      <w:pPr>
        <w:spacing w:afterLines="0" w:line="240" w:lineRule="auto"/>
        <w:rPr>
          <w:rFonts w:hint="eastAsia" w:ascii="黑体" w:hAnsi="Times New Roman" w:eastAsia="黑体" w:cs="Times New Roman"/>
          <w:sz w:val="44"/>
          <w:szCs w:val="44"/>
        </w:rPr>
      </w:pP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rPr>
        <w:t>项目名称：</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rPr>
      </w:pPr>
      <w:r>
        <w:rPr>
          <w:rFonts w:hint="eastAsia" w:ascii="宋体" w:hAnsi="Times New Roman" w:eastAsia="宋体" w:cs="宋体"/>
          <w:kern w:val="0"/>
          <w:sz w:val="30"/>
          <w:szCs w:val="30"/>
          <w:lang w:eastAsia="zh-CN"/>
        </w:rPr>
        <w:t>申请</w:t>
      </w:r>
      <w:r>
        <w:rPr>
          <w:rFonts w:hint="eastAsia" w:ascii="宋体" w:hAnsi="Times New Roman" w:eastAsia="宋体" w:cs="宋体"/>
          <w:kern w:val="0"/>
          <w:sz w:val="30"/>
          <w:szCs w:val="30"/>
        </w:rPr>
        <w:t>单位（盖章）：</w:t>
      </w:r>
      <w:r>
        <w:rPr>
          <w:rFonts w:hint="eastAsia" w:ascii="宋体" w:hAnsi="Times New Roman" w:eastAsia="宋体" w:cs="宋体"/>
          <w:kern w:val="0"/>
          <w:sz w:val="30"/>
          <w:szCs w:val="30"/>
          <w:u w:val="single"/>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p>
    <w:p>
      <w:pPr>
        <w:autoSpaceDE w:val="0"/>
        <w:autoSpaceDN w:val="0"/>
        <w:adjustRightInd w:val="0"/>
        <w:spacing w:afterLines="0" w:line="240" w:lineRule="auto"/>
        <w:ind w:firstLine="600" w:firstLineChars="200"/>
        <w:rPr>
          <w:rFonts w:hint="eastAsia" w:ascii="宋体" w:hAnsi="Times New Roman" w:eastAsia="宋体" w:cs="宋体"/>
          <w:kern w:val="0"/>
          <w:sz w:val="30"/>
          <w:szCs w:val="30"/>
          <w:lang w:val="en-US" w:eastAsia="zh-CN"/>
        </w:rPr>
      </w:pPr>
      <w:r>
        <w:rPr>
          <w:rFonts w:hint="eastAsia" w:ascii="宋体" w:hAnsi="Times New Roman" w:eastAsia="宋体" w:cs="宋体"/>
          <w:kern w:val="0"/>
          <w:sz w:val="30"/>
          <w:szCs w:val="30"/>
          <w:lang w:eastAsia="zh-CN"/>
        </w:rPr>
        <w:t>联系地址：</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lang w:val="en-US" w:eastAsia="zh-CN"/>
        </w:rPr>
        <w:t xml:space="preserve">        </w:t>
      </w:r>
      <w:r>
        <w:rPr>
          <w:rFonts w:ascii="宋体" w:hAnsi="Times New Roman" w:eastAsia="宋体" w:cs="宋体"/>
          <w:kern w:val="0"/>
          <w:sz w:val="30"/>
          <w:szCs w:val="30"/>
          <w:u w:val="single"/>
        </w:rPr>
        <w:t xml:space="preserve"> </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lang w:val="en-US" w:eastAsia="zh-CN"/>
        </w:rPr>
        <w:t xml:space="preserve"> </w:t>
      </w:r>
    </w:p>
    <w:p>
      <w:pPr>
        <w:autoSpaceDE w:val="0"/>
        <w:autoSpaceDN w:val="0"/>
        <w:adjustRightInd w:val="0"/>
        <w:spacing w:afterLines="0" w:line="240" w:lineRule="auto"/>
        <w:ind w:firstLine="600" w:firstLineChars="200"/>
        <w:rPr>
          <w:rFonts w:hint="default" w:ascii="宋体" w:hAnsi="Times New Roman" w:eastAsia="宋体" w:cs="宋体"/>
          <w:kern w:val="0"/>
          <w:sz w:val="30"/>
          <w:szCs w:val="30"/>
          <w:u w:val="none"/>
          <w:lang w:val="en-US" w:eastAsia="zh-CN"/>
        </w:rPr>
      </w:pPr>
      <w:r>
        <w:rPr>
          <w:rFonts w:hint="eastAsia" w:ascii="宋体" w:hAnsi="Times New Roman" w:eastAsia="宋体" w:cs="宋体"/>
          <w:kern w:val="0"/>
          <w:sz w:val="30"/>
          <w:szCs w:val="30"/>
          <w:u w:val="none"/>
          <w:lang w:eastAsia="zh-CN"/>
        </w:rPr>
        <w:t>联系人：</w:t>
      </w:r>
      <w:r>
        <w:rPr>
          <w:rFonts w:hint="eastAsia" w:ascii="宋体" w:hAnsi="Times New Roman" w:eastAsia="宋体" w:cs="宋体"/>
          <w:kern w:val="0"/>
          <w:sz w:val="30"/>
          <w:szCs w:val="30"/>
          <w:u w:val="single"/>
          <w:lang w:val="en-US" w:eastAsia="zh-CN"/>
        </w:rPr>
        <w:t xml:space="preserve">                       </w:t>
      </w:r>
      <w:r>
        <w:rPr>
          <w:rFonts w:hint="eastAsia" w:ascii="宋体" w:hAnsi="Times New Roman" w:eastAsia="宋体" w:cs="宋体"/>
          <w:kern w:val="0"/>
          <w:sz w:val="30"/>
          <w:szCs w:val="30"/>
          <w:u w:val="none"/>
          <w:lang w:val="en-US" w:eastAsia="zh-CN"/>
        </w:rPr>
        <w:t>联系电话：</w:t>
      </w:r>
      <w:r>
        <w:rPr>
          <w:rFonts w:hint="eastAsia" w:ascii="宋体" w:hAnsi="Times New Roman" w:eastAsia="宋体" w:cs="宋体"/>
          <w:kern w:val="0"/>
          <w:sz w:val="30"/>
          <w:szCs w:val="30"/>
          <w:u w:val="single"/>
          <w:lang w:val="en-US" w:eastAsia="zh-CN"/>
        </w:rPr>
        <w:t xml:space="preserve">                </w:t>
      </w:r>
      <w:r>
        <w:rPr>
          <w:rFonts w:hint="default" w:ascii="宋体" w:cs="宋体"/>
          <w:kern w:val="0"/>
          <w:sz w:val="30"/>
          <w:szCs w:val="30"/>
          <w:u w:val="single"/>
          <w:lang w:eastAsia="zh-CN"/>
        </w:rPr>
        <w:t xml:space="preserve"> </w:t>
      </w:r>
      <w:r>
        <w:rPr>
          <w:rFonts w:hint="eastAsia" w:ascii="宋体" w:hAnsi="Times New Roman" w:eastAsia="宋体" w:cs="宋体"/>
          <w:kern w:val="0"/>
          <w:sz w:val="30"/>
          <w:szCs w:val="30"/>
          <w:u w:val="single"/>
          <w:lang w:val="en-US" w:eastAsia="zh-CN"/>
        </w:rPr>
        <w:t xml:space="preserve"> </w:t>
      </w:r>
    </w:p>
    <w:p>
      <w:pPr>
        <w:autoSpaceDE w:val="0"/>
        <w:autoSpaceDN w:val="0"/>
        <w:adjustRightInd w:val="0"/>
        <w:spacing w:afterLines="0" w:line="240" w:lineRule="auto"/>
        <w:ind w:firstLine="600" w:firstLineChars="200"/>
        <w:rPr>
          <w:rFonts w:ascii="宋体" w:hAnsi="Times New Roman" w:eastAsia="宋体" w:cs="宋体"/>
          <w:kern w:val="0"/>
          <w:sz w:val="30"/>
          <w:szCs w:val="30"/>
          <w:u w:val="single"/>
        </w:rPr>
      </w:pPr>
      <w:r>
        <w:rPr>
          <w:rFonts w:hint="eastAsia" w:ascii="宋体" w:hAnsi="Times New Roman" w:eastAsia="宋体" w:cs="宋体"/>
          <w:kern w:val="0"/>
          <w:sz w:val="30"/>
          <w:szCs w:val="30"/>
        </w:rPr>
        <w:t>申请</w:t>
      </w:r>
      <w:r>
        <w:rPr>
          <w:rFonts w:hint="eastAsia" w:ascii="宋体" w:hAnsi="Times New Roman" w:eastAsia="宋体" w:cs="宋体"/>
          <w:kern w:val="0"/>
          <w:sz w:val="30"/>
          <w:szCs w:val="30"/>
          <w:lang w:eastAsia="zh-CN"/>
        </w:rPr>
        <w:t>日期</w:t>
      </w:r>
      <w:r>
        <w:rPr>
          <w:rFonts w:hint="eastAsia" w:ascii="宋体" w:hAnsi="Times New Roman" w:eastAsia="宋体" w:cs="宋体"/>
          <w:kern w:val="0"/>
          <w:sz w:val="30"/>
          <w:szCs w:val="30"/>
        </w:rPr>
        <w:t>：</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年</w:t>
      </w:r>
      <w:r>
        <w:rPr>
          <w:rFonts w:hint="eastAsia" w:ascii="宋体" w:hAnsi="Times New Roman" w:eastAsia="宋体" w:cs="宋体"/>
          <w:kern w:val="0"/>
          <w:sz w:val="30"/>
          <w:szCs w:val="30"/>
          <w:u w:val="single"/>
        </w:rPr>
        <w:t xml:space="preserve">      </w:t>
      </w:r>
      <w:r>
        <w:rPr>
          <w:rFonts w:hint="eastAsia" w:ascii="宋体" w:hAnsi="Times New Roman" w:eastAsia="宋体" w:cs="宋体"/>
          <w:kern w:val="0"/>
          <w:sz w:val="30"/>
          <w:szCs w:val="30"/>
        </w:rPr>
        <w:t>月</w:t>
      </w:r>
      <w:r>
        <w:rPr>
          <w:rFonts w:ascii="宋体" w:hAnsi="Times New Roman" w:eastAsia="宋体" w:cs="宋体"/>
          <w:kern w:val="0"/>
          <w:sz w:val="30"/>
          <w:szCs w:val="30"/>
          <w:u w:val="single"/>
        </w:rPr>
        <w:t xml:space="preserve"> </w:t>
      </w:r>
      <w:r>
        <w:rPr>
          <w:rFonts w:hint="eastAsia" w:ascii="Times New Roman" w:hAnsi="Times New Roman" w:eastAsia="宋体" w:cs="Times New Roman"/>
          <w:kern w:val="0"/>
          <w:sz w:val="30"/>
          <w:szCs w:val="30"/>
          <w:u w:val="single"/>
        </w:rPr>
        <w:t xml:space="preserve">    </w:t>
      </w:r>
      <w:r>
        <w:rPr>
          <w:rFonts w:ascii="Times New Roman" w:hAnsi="Times New Roman" w:eastAsia="宋体" w:cs="Times New Roman"/>
          <w:kern w:val="0"/>
          <w:sz w:val="30"/>
          <w:szCs w:val="30"/>
          <w:u w:val="single"/>
        </w:rPr>
        <w:t xml:space="preserve"> </w:t>
      </w:r>
      <w:r>
        <w:rPr>
          <w:rFonts w:hint="eastAsia" w:ascii="宋体" w:hAnsi="Times New Roman" w:eastAsia="宋体" w:cs="宋体"/>
          <w:kern w:val="0"/>
          <w:sz w:val="30"/>
          <w:szCs w:val="30"/>
        </w:rPr>
        <w:t xml:space="preserve">日                    </w:t>
      </w:r>
    </w:p>
    <w:p>
      <w:pPr>
        <w:spacing w:afterLines="0" w:line="240" w:lineRule="auto"/>
        <w:rPr>
          <w:rFonts w:hint="eastAsia"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rPr>
          <w:rFonts w:ascii="宋体" w:hAnsi="Times New Roman" w:eastAsia="宋体" w:cs="宋体"/>
          <w:kern w:val="0"/>
          <w:sz w:val="30"/>
          <w:szCs w:val="30"/>
        </w:rPr>
      </w:pP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南 山 区 科 学 技 术 协 会 制</w:t>
      </w:r>
    </w:p>
    <w:p>
      <w:pPr>
        <w:spacing w:afterLines="0" w:line="240" w:lineRule="auto"/>
        <w:jc w:val="center"/>
        <w:rPr>
          <w:rFonts w:hint="eastAsia" w:ascii="宋体" w:hAnsi="Times New Roman" w:eastAsia="宋体" w:cs="宋体"/>
          <w:kern w:val="0"/>
          <w:sz w:val="30"/>
          <w:szCs w:val="30"/>
        </w:rPr>
      </w:pPr>
      <w:r>
        <w:rPr>
          <w:rFonts w:hint="eastAsia" w:ascii="宋体" w:hAnsi="Times New Roman" w:eastAsia="宋体" w:cs="宋体"/>
          <w:kern w:val="0"/>
          <w:sz w:val="30"/>
          <w:szCs w:val="30"/>
        </w:rPr>
        <w:t xml:space="preserve">二 〇 </w:t>
      </w:r>
      <w:r>
        <w:rPr>
          <w:rFonts w:hint="eastAsia" w:ascii="宋体" w:hAnsi="Times New Roman" w:eastAsia="宋体" w:cs="宋体"/>
          <w:kern w:val="0"/>
          <w:sz w:val="30"/>
          <w:szCs w:val="30"/>
          <w:lang w:eastAsia="zh-CN"/>
        </w:rPr>
        <w:t>二</w:t>
      </w:r>
      <w:r>
        <w:rPr>
          <w:rFonts w:hint="eastAsia" w:ascii="宋体" w:hAnsi="Times New Roman" w:eastAsia="宋体" w:cs="宋体"/>
          <w:kern w:val="0"/>
          <w:sz w:val="30"/>
          <w:szCs w:val="30"/>
          <w:lang w:val="en-US" w:eastAsia="zh-CN"/>
        </w:rPr>
        <w:t xml:space="preserve"> </w:t>
      </w:r>
      <w:r>
        <w:rPr>
          <w:rFonts w:hint="eastAsia" w:ascii="宋体" w:cs="宋体"/>
          <w:kern w:val="0"/>
          <w:sz w:val="30"/>
          <w:szCs w:val="30"/>
          <w:lang w:val="en-US" w:eastAsia="zh-CN"/>
        </w:rPr>
        <w:t>四</w:t>
      </w:r>
      <w:r>
        <w:rPr>
          <w:rFonts w:hint="eastAsia" w:ascii="宋体" w:hAnsi="Times New Roman" w:eastAsia="宋体" w:cs="宋体"/>
          <w:kern w:val="0"/>
          <w:sz w:val="30"/>
          <w:szCs w:val="30"/>
          <w:lang w:val="en-US" w:eastAsia="zh-CN"/>
        </w:rPr>
        <w:t xml:space="preserve"> </w:t>
      </w:r>
      <w:r>
        <w:rPr>
          <w:rFonts w:hint="eastAsia" w:ascii="宋体" w:hAnsi="Times New Roman" w:eastAsia="宋体" w:cs="宋体"/>
          <w:kern w:val="0"/>
          <w:sz w:val="30"/>
          <w:szCs w:val="30"/>
        </w:rPr>
        <w:t xml:space="preserve">年 </w:t>
      </w:r>
    </w:p>
    <w:p>
      <w:pPr>
        <w:spacing w:afterLines="0"/>
        <w:jc w:val="center"/>
        <w:rPr>
          <w:rFonts w:hint="eastAsia" w:ascii="Times New Roman" w:hAnsi="Times New Roman" w:eastAsia="宋体" w:cs="Times New Roman"/>
          <w:b/>
          <w:sz w:val="36"/>
          <w:szCs w:val="36"/>
        </w:rPr>
      </w:pPr>
      <w:r>
        <w:rPr>
          <w:rFonts w:ascii="Times New Roman" w:hAnsi="Times New Roman" w:eastAsia="宋体" w:cs="Times New Roman"/>
          <w:b/>
          <w:bCs/>
          <w:sz w:val="30"/>
        </w:rPr>
        <w:br w:type="page"/>
      </w:r>
      <w:r>
        <w:rPr>
          <w:rFonts w:hint="eastAsia" w:ascii="Times New Roman" w:hAnsi="Times New Roman" w:eastAsia="宋体" w:cs="Times New Roman"/>
          <w:b/>
          <w:sz w:val="36"/>
          <w:szCs w:val="36"/>
        </w:rPr>
        <w:t>申请声明与保证</w:t>
      </w:r>
    </w:p>
    <w:p>
      <w:pPr>
        <w:spacing w:afterLines="0"/>
        <w:jc w:val="center"/>
        <w:rPr>
          <w:rFonts w:hint="eastAsia"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本单位已经完全了解并严格遵守《南山区科普经费管理办法（试行）》等有关规定，并做出以下声明和保证：</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本单位所提交的</w:t>
      </w:r>
      <w:r>
        <w:rPr>
          <w:rFonts w:hint="eastAsia" w:ascii="Times New Roman" w:hAnsi="Times New Roman" w:eastAsia="宋体" w:cs="Times New Roman"/>
          <w:sz w:val="24"/>
        </w:rPr>
        <w:t>申请表及附件材料真实、准确、有效和完整。本单位同意，南山区科学技术协会有权采取任何合法方式核实申请资料中信息的真实性、准确性、有效性和完整性。</w:t>
      </w:r>
      <w:r>
        <w:rPr>
          <w:rFonts w:hint="eastAsia" w:ascii="Times New Roman" w:hAnsi="Times New Roman" w:eastAsia="宋体" w:cs="Times New Roman"/>
          <w:sz w:val="24"/>
          <w:lang w:eastAsia="zh-CN"/>
        </w:rPr>
        <w:t>如有虚假、错误、无效或不完整信息，本单位将承担由此产生的全部责任。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本单位保证所承诺项目不对其他单位及个人的知识产权构成侵权，如有侵权，本单位承诺由此产生的全部责任。</w:t>
      </w:r>
    </w:p>
    <w:p>
      <w:pPr>
        <w:keepNext w:val="0"/>
        <w:keepLines w:val="0"/>
        <w:pageBreakBefore w:val="0"/>
        <w:widowControl w:val="0"/>
        <w:numPr>
          <w:ilvl w:val="0"/>
          <w:numId w:val="1"/>
        </w:numPr>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lang w:eastAsia="zh-CN"/>
        </w:rPr>
      </w:pPr>
      <w:r>
        <w:rPr>
          <w:rFonts w:hint="eastAsia" w:ascii="Times New Roman" w:hAnsi="Times New Roman" w:eastAsia="宋体" w:cs="Times New Roman"/>
          <w:sz w:val="24"/>
        </w:rPr>
        <w:t>如本项目获得立项，将严格按照本申请及附件材料有关内容组织实施项目。如申请材料与签订的协议、承诺等内容不一致的，以协议、承诺为准。</w:t>
      </w:r>
      <w:r>
        <w:rPr>
          <w:rFonts w:hint="eastAsia" w:ascii="Times New Roman" w:hAnsi="Times New Roman" w:eastAsia="宋体" w:cs="Times New Roman"/>
          <w:sz w:val="24"/>
          <w:lang w:eastAsia="zh-CN"/>
        </w:rPr>
        <w:t>如所获项目资助金额少于申请金额，本单位承诺将予以补足，保证项目总投入资金不少于预算额度。</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、严格遵守南山区科学技术协会关于科普经费管理的规定，接受南山区科学技术协会等有关部门及其其委托的第三方机构对科普经费使用的监督。</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default" w:ascii="Times New Roman" w:hAnsi="Times New Roman" w:eastAsia="宋体" w:cs="Times New Roman"/>
          <w:sz w:val="24"/>
          <w:lang w:eastAsia="zh-CN"/>
        </w:rPr>
      </w:pPr>
      <w:r>
        <w:rPr>
          <w:rFonts w:hint="default" w:cs="Times New Roman"/>
          <w:sz w:val="24"/>
          <w:lang w:eastAsia="zh-CN"/>
        </w:rPr>
        <w:t>五、科普经费不得用于土建工程费、购置固定资产、单位人员工资福利、日常办公开支、旅游费、招待费、公关费及其他各类与项目实施无关的费用。</w:t>
      </w:r>
    </w:p>
    <w:p>
      <w:pPr>
        <w:keepNext w:val="0"/>
        <w:keepLines w:val="0"/>
        <w:pageBreakBefore w:val="0"/>
        <w:widowControl w:val="0"/>
        <w:kinsoku/>
        <w:wordWrap/>
        <w:overflowPunct/>
        <w:topLinePunct w:val="0"/>
        <w:autoSpaceDE/>
        <w:autoSpaceDN/>
        <w:bidi w:val="0"/>
        <w:adjustRightInd/>
        <w:snapToGrid w:val="0"/>
        <w:spacing w:afterLines="0" w:line="360" w:lineRule="auto"/>
        <w:ind w:firstLine="420" w:firstLineChars="175"/>
        <w:textAlignment w:val="auto"/>
        <w:outlineLvl w:val="9"/>
        <w:rPr>
          <w:rFonts w:hint="eastAsia" w:ascii="Times New Roman" w:hAnsi="Times New Roman" w:eastAsia="宋体" w:cs="Times New Roman"/>
          <w:sz w:val="24"/>
        </w:rPr>
      </w:pPr>
      <w:r>
        <w:rPr>
          <w:rFonts w:hint="default" w:cs="Times New Roman"/>
          <w:sz w:val="24"/>
          <w:lang w:eastAsia="zh-CN"/>
        </w:rPr>
        <w:t>六</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认真</w:t>
      </w:r>
      <w:r>
        <w:rPr>
          <w:rFonts w:hint="eastAsia" w:ascii="Times New Roman" w:hAnsi="Times New Roman" w:eastAsia="宋体" w:cs="Times New Roman"/>
          <w:sz w:val="24"/>
        </w:rPr>
        <w:t>做好项目组织实施过程中安全及应急保障措施，对活动安全负全责。</w:t>
      </w: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textAlignment w:val="auto"/>
        <w:outlineLvl w:val="9"/>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pacing w:afterLines="0" w:line="360" w:lineRule="auto"/>
        <w:ind w:firstLine="840" w:firstLineChars="350"/>
        <w:textAlignment w:val="auto"/>
        <w:outlineLvl w:val="9"/>
        <w:rPr>
          <w:rFonts w:hint="eastAsia" w:ascii="宋体" w:hAnsi="宋体" w:eastAsia="宋体" w:cs="Times New Roman"/>
          <w:sz w:val="24"/>
        </w:rPr>
      </w:pPr>
      <w:r>
        <w:rPr>
          <w:rFonts w:hint="eastAsia" w:ascii="宋体" w:hAnsi="宋体" w:eastAsia="宋体" w:cs="Times New Roman"/>
          <w:sz w:val="24"/>
        </w:rPr>
        <w:t>法定代表（</w:t>
      </w:r>
      <w:r>
        <w:rPr>
          <w:rFonts w:hint="eastAsia" w:ascii="宋体" w:hAnsi="宋体" w:eastAsia="宋体" w:cs="Times New Roman"/>
          <w:sz w:val="24"/>
          <w:lang w:eastAsia="zh-CN"/>
        </w:rPr>
        <w:t>授权人</w:t>
      </w:r>
      <w:r>
        <w:rPr>
          <w:rFonts w:hint="eastAsia" w:ascii="宋体" w:hAnsi="宋体" w:eastAsia="宋体" w:cs="Times New Roman"/>
          <w:sz w:val="24"/>
        </w:rPr>
        <w:t>）签字：                       单位公章：</w:t>
      </w:r>
    </w:p>
    <w:p>
      <w:pPr>
        <w:keepNext w:val="0"/>
        <w:keepLines w:val="0"/>
        <w:pageBreakBefore w:val="0"/>
        <w:widowControl w:val="0"/>
        <w:tabs>
          <w:tab w:val="left" w:pos="708"/>
          <w:tab w:val="center" w:pos="4672"/>
        </w:tabs>
        <w:kinsoku/>
        <w:wordWrap/>
        <w:overflowPunct/>
        <w:topLinePunct w:val="0"/>
        <w:autoSpaceDE/>
        <w:autoSpaceDN/>
        <w:bidi w:val="0"/>
        <w:adjustRightInd/>
        <w:spacing w:afterLines="0" w:line="360" w:lineRule="auto"/>
        <w:jc w:val="left"/>
        <w:textAlignment w:val="auto"/>
        <w:outlineLvl w:val="9"/>
        <w:rPr>
          <w:rFonts w:hint="eastAsia" w:ascii="宋体" w:hAnsi="宋体" w:eastAsia="宋体" w:cs="Times New Roman"/>
          <w:sz w:val="24"/>
        </w:rPr>
      </w:pPr>
      <w:r>
        <w:rPr>
          <w:rFonts w:ascii="宋体" w:hAnsi="宋体" w:eastAsia="宋体" w:cs="Times New Roman"/>
          <w:sz w:val="24"/>
        </w:rPr>
        <w:tab/>
      </w:r>
      <w:r>
        <w:rPr>
          <w:rFonts w:ascii="宋体" w:hAnsi="宋体" w:eastAsia="宋体" w:cs="Times New Roman"/>
          <w:sz w:val="24"/>
        </w:rPr>
        <w:tab/>
      </w:r>
      <w:r>
        <w:rPr>
          <w:rFonts w:hint="eastAsia" w:ascii="宋体" w:hAnsi="宋体" w:eastAsia="宋体" w:cs="Times New Roman"/>
          <w:sz w:val="24"/>
          <w:lang w:eastAsia="zh-CN"/>
        </w:rPr>
        <w:t>（授权人的须提交授权委托书）</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年     月     日</w:t>
      </w:r>
    </w:p>
    <w:p>
      <w:pPr>
        <w:keepNext w:val="0"/>
        <w:keepLines w:val="0"/>
        <w:pageBreakBefore w:val="0"/>
        <w:widowControl w:val="0"/>
        <w:kinsoku/>
        <w:wordWrap/>
        <w:overflowPunct/>
        <w:topLinePunct w:val="0"/>
        <w:autoSpaceDE/>
        <w:autoSpaceDN/>
        <w:bidi w:val="0"/>
        <w:adjustRightInd/>
        <w:spacing w:afterLines="0" w:line="360" w:lineRule="auto"/>
        <w:jc w:val="center"/>
        <w:textAlignment w:val="auto"/>
        <w:outlineLvl w:val="9"/>
        <w:rPr>
          <w:rFonts w:hint="eastAsia" w:ascii="宋体" w:hAnsi="宋体" w:eastAsia="宋体" w:cs="Times New Roman"/>
          <w:sz w:val="24"/>
        </w:rPr>
      </w:pPr>
    </w:p>
    <w:p>
      <w:pPr>
        <w:spacing w:afterLines="0" w:line="240" w:lineRule="auto"/>
        <w:rPr>
          <w:rFonts w:hint="eastAsia" w:ascii="Times New Roman" w:hAnsi="Times New Roman" w:eastAsia="宋体" w:cs="Times New Roman"/>
          <w:b/>
          <w:sz w:val="28"/>
        </w:rPr>
      </w:pPr>
    </w:p>
    <w:p>
      <w:pPr>
        <w:spacing w:afterLines="0" w:line="240" w:lineRule="auto"/>
        <w:outlineLvl w:val="0"/>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 xml:space="preserve">一、单位基本情况 </w:t>
      </w:r>
    </w:p>
    <w:tbl>
      <w:tblPr>
        <w:tblStyle w:val="7"/>
        <w:tblW w:w="1018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90"/>
        <w:gridCol w:w="1960"/>
        <w:gridCol w:w="2074"/>
        <w:gridCol w:w="790"/>
        <w:gridCol w:w="685"/>
        <w:gridCol w:w="1438"/>
        <w:gridCol w:w="2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单位名称</w:t>
            </w:r>
          </w:p>
        </w:tc>
        <w:tc>
          <w:tcPr>
            <w:tcW w:w="9090" w:type="dxa"/>
            <w:gridSpan w:val="6"/>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rPr>
                <w:rFonts w:hint="eastAsia" w:ascii="宋体" w:hAnsi="Times New Roman" w:eastAsia="宋体" w:cs="Times New Roman"/>
              </w:rPr>
            </w:pPr>
            <w:r>
              <w:rPr>
                <w:rFonts w:hint="eastAsia" w:ascii="宋体" w:hAnsi="Times New Roman" w:eastAsia="宋体" w:cs="Times New Roman"/>
              </w:rPr>
              <w:t>通讯地址</w:t>
            </w:r>
          </w:p>
        </w:tc>
        <w:tc>
          <w:tcPr>
            <w:tcW w:w="4034" w:type="dxa"/>
            <w:gridSpan w:val="2"/>
            <w:tcBorders>
              <w:tl2br w:val="nil"/>
              <w:tr2bl w:val="nil"/>
            </w:tcBorders>
            <w:vAlign w:val="center"/>
          </w:tcPr>
          <w:p>
            <w:pPr>
              <w:spacing w:afterLines="0" w:line="240" w:lineRule="auto"/>
              <w:rPr>
                <w:rFonts w:hint="eastAsia" w:ascii="宋体" w:hAnsi="Times New Roman" w:eastAsia="宋体" w:cs="Times New Roman"/>
              </w:rPr>
            </w:pPr>
          </w:p>
        </w:tc>
        <w:tc>
          <w:tcPr>
            <w:tcW w:w="1475" w:type="dxa"/>
            <w:gridSpan w:val="2"/>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统一社会信用代码</w:t>
            </w:r>
          </w:p>
        </w:tc>
        <w:tc>
          <w:tcPr>
            <w:tcW w:w="3581" w:type="dxa"/>
            <w:gridSpan w:val="2"/>
            <w:tcBorders>
              <w:tl2br w:val="nil"/>
              <w:tr2bl w:val="nil"/>
            </w:tcBorders>
            <w:vAlign w:val="center"/>
          </w:tcPr>
          <w:p>
            <w:pPr>
              <w:spacing w:afterLines="0" w:line="240" w:lineRule="auto"/>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24"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lang w:val="en-US" w:eastAsia="zh-CN"/>
              </w:rPr>
              <w:t>机构类别</w:t>
            </w:r>
          </w:p>
        </w:tc>
        <w:tc>
          <w:tcPr>
            <w:tcW w:w="9090"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Times New Roman" w:eastAsia="宋体" w:cs="Times New Roman"/>
              </w:rPr>
            </w:pPr>
            <w:r>
              <w:rPr>
                <w:rFonts w:hint="eastAsia" w:ascii="宋体" w:hAnsi="Times New Roman" w:eastAsia="宋体" w:cs="Times New Roman"/>
                <w:lang w:val="zh-TW" w:eastAsia="zh-CN"/>
              </w:rPr>
              <w:t>□社会组织</w:t>
            </w:r>
            <w:r>
              <w:rPr>
                <w:rFonts w:hint="default"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科研院所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事业单位</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 xml:space="preserve">□工商企业 </w:t>
            </w:r>
            <w:r>
              <w:rPr>
                <w:rFonts w:hint="eastAsia" w:ascii="宋体" w:hAnsi="Times New Roman" w:eastAsia="宋体" w:cs="Times New Roman"/>
                <w:lang w:val="en-US" w:eastAsia="zh-CN"/>
              </w:rPr>
              <w:t xml:space="preserve">  </w:t>
            </w:r>
            <w:r>
              <w:rPr>
                <w:rFonts w:hint="eastAsia" w:ascii="宋体" w:hAnsi="Times New Roman" w:eastAsia="宋体" w:cs="Times New Roman"/>
                <w:lang w:val="zh-TW" w:eastAsia="zh-CN"/>
              </w:rPr>
              <w:t>□</w:t>
            </w:r>
            <w:r>
              <w:rPr>
                <w:rFonts w:hint="eastAsia" w:ascii="宋体" w:hAnsi="Times New Roman" w:eastAsia="宋体" w:cs="Times New Roman"/>
                <w:lang w:val="en-US" w:eastAsia="zh-CN"/>
              </w:rPr>
              <w:t>高校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jc w:val="right"/>
        </w:trPr>
        <w:tc>
          <w:tcPr>
            <w:tcW w:w="1090" w:type="dxa"/>
            <w:vMerge w:val="restart"/>
            <w:tcBorders>
              <w:tl2br w:val="nil"/>
              <w:tr2bl w:val="nil"/>
            </w:tcBorders>
            <w:vAlign w:val="center"/>
          </w:tcPr>
          <w:p>
            <w:pPr>
              <w:spacing w:afterLines="0" w:line="240" w:lineRule="auto"/>
              <w:rPr>
                <w:rFonts w:hint="eastAsia" w:ascii="宋体" w:hAnsi="Times New Roman" w:eastAsia="宋体" w:cs="Times New Roman"/>
              </w:rPr>
            </w:pP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法定代表人情况</w:t>
            </w:r>
          </w:p>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姓名</w:t>
            </w: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出生年月</w:t>
            </w: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r>
              <w:rPr>
                <w:rFonts w:hint="eastAsia" w:ascii="宋体" w:hAnsi="Times New Roman" w:eastAsia="宋体" w:cs="Times New Roman"/>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hint="eastAsia" w:ascii="宋体" w:hAnsi="Times New Roman" w:eastAsia="宋体" w:cs="Times New Roman"/>
              </w:rPr>
            </w:pPr>
          </w:p>
        </w:tc>
        <w:tc>
          <w:tcPr>
            <w:tcW w:w="4266" w:type="dxa"/>
            <w:gridSpan w:val="3"/>
            <w:tcBorders>
              <w:tl2br w:val="nil"/>
              <w:tr2bl w:val="nil"/>
            </w:tcBorders>
            <w:vAlign w:val="center"/>
          </w:tcPr>
          <w:p>
            <w:pPr>
              <w:spacing w:afterLines="0" w:line="240" w:lineRule="auto"/>
              <w:jc w:val="center"/>
              <w:rPr>
                <w:rFonts w:hint="eastAsia"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最高学历</w:t>
            </w: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r>
              <w:rPr>
                <w:rFonts w:hint="eastAsia" w:ascii="宋体" w:hAnsi="Times New Roman" w:eastAsia="宋体" w:cs="Times New Roman"/>
              </w:rPr>
              <w:t>专业</w:t>
            </w:r>
          </w:p>
        </w:tc>
        <w:tc>
          <w:tcPr>
            <w:tcW w:w="2123" w:type="dxa"/>
            <w:gridSpan w:val="2"/>
            <w:tcBorders>
              <w:righ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rPr>
              <w:t>手机</w:t>
            </w:r>
          </w:p>
        </w:tc>
        <w:tc>
          <w:tcPr>
            <w:tcW w:w="2143" w:type="dxa"/>
            <w:tcBorders>
              <w:left w:val="single" w:color="auto" w:sz="4" w:space="0"/>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5" w:hRule="atLeast"/>
          <w:jc w:val="right"/>
        </w:trPr>
        <w:tc>
          <w:tcPr>
            <w:tcW w:w="1090" w:type="dxa"/>
            <w:vMerge w:val="continue"/>
            <w:tcBorders>
              <w:tl2br w:val="nil"/>
              <w:tr2bl w:val="nil"/>
            </w:tcBorders>
            <w:vAlign w:val="center"/>
          </w:tcPr>
          <w:p>
            <w:pPr>
              <w:spacing w:afterLines="0" w:line="240" w:lineRule="auto"/>
              <w:rPr>
                <w:rFonts w:hint="eastAsia" w:ascii="宋体" w:hAnsi="Times New Roman" w:eastAsia="宋体" w:cs="Times New Roman"/>
              </w:rPr>
            </w:pPr>
          </w:p>
        </w:tc>
        <w:tc>
          <w:tcPr>
            <w:tcW w:w="1960" w:type="dxa"/>
            <w:tcBorders>
              <w:tl2br w:val="nil"/>
              <w:tr2bl w:val="nil"/>
            </w:tcBorders>
            <w:vAlign w:val="center"/>
          </w:tcPr>
          <w:p>
            <w:pPr>
              <w:spacing w:afterLines="0" w:line="240" w:lineRule="auto"/>
              <w:jc w:val="center"/>
              <w:rPr>
                <w:rFonts w:hint="eastAsia" w:ascii="宋体" w:hAnsi="Times New Roman" w:eastAsia="宋体" w:cs="Times New Roman"/>
              </w:rPr>
            </w:pPr>
          </w:p>
        </w:tc>
        <w:tc>
          <w:tcPr>
            <w:tcW w:w="2864" w:type="dxa"/>
            <w:gridSpan w:val="2"/>
            <w:tcBorders>
              <w:tl2br w:val="nil"/>
              <w:tr2bl w:val="nil"/>
            </w:tcBorders>
            <w:vAlign w:val="center"/>
          </w:tcPr>
          <w:p>
            <w:pPr>
              <w:spacing w:afterLines="0" w:line="240" w:lineRule="auto"/>
              <w:jc w:val="center"/>
              <w:rPr>
                <w:rFonts w:ascii="宋体" w:hAnsi="Times New Roman" w:eastAsia="宋体" w:cs="Times New Roman"/>
              </w:rPr>
            </w:pPr>
          </w:p>
        </w:tc>
        <w:tc>
          <w:tcPr>
            <w:tcW w:w="2123" w:type="dxa"/>
            <w:gridSpan w:val="2"/>
            <w:tcBorders>
              <w:right w:val="single" w:color="auto" w:sz="4" w:space="0"/>
              <w:tl2br w:val="nil"/>
              <w:tr2bl w:val="nil"/>
            </w:tcBorders>
            <w:vAlign w:val="center"/>
          </w:tcPr>
          <w:p>
            <w:pPr>
              <w:spacing w:afterLines="0" w:line="240" w:lineRule="auto"/>
              <w:jc w:val="center"/>
              <w:rPr>
                <w:rFonts w:ascii="宋体" w:hAnsi="Times New Roman" w:eastAsia="宋体" w:cs="Times New Roman"/>
              </w:rPr>
            </w:pPr>
          </w:p>
        </w:tc>
        <w:tc>
          <w:tcPr>
            <w:tcW w:w="2143" w:type="dxa"/>
            <w:tcBorders>
              <w:left w:val="single" w:color="auto" w:sz="4" w:space="0"/>
              <w:tl2br w:val="nil"/>
              <w:tr2bl w:val="nil"/>
            </w:tcBorders>
            <w:vAlign w:val="center"/>
          </w:tcPr>
          <w:p>
            <w:pPr>
              <w:spacing w:afterLines="0" w:line="240" w:lineRule="auto"/>
              <w:jc w:val="center"/>
              <w:rPr>
                <w:rFonts w:ascii="宋体" w:hAnsi="Times New Roman"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8" w:hRule="atLeast"/>
          <w:jc w:val="right"/>
        </w:trPr>
        <w:tc>
          <w:tcPr>
            <w:tcW w:w="1090" w:type="dxa"/>
            <w:tcBorders>
              <w:tl2br w:val="nil"/>
              <w:tr2bl w:val="nil"/>
            </w:tcBorders>
            <w:vAlign w:val="center"/>
          </w:tcPr>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单</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位</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简</w:t>
            </w:r>
          </w:p>
          <w:p>
            <w:pPr>
              <w:spacing w:afterLines="0" w:line="240" w:lineRule="auto"/>
              <w:jc w:val="center"/>
              <w:rPr>
                <w:rFonts w:hint="eastAsia" w:ascii="宋体" w:hAnsi="Times New Roman" w:eastAsia="宋体" w:cs="Times New Roman"/>
                <w:lang w:eastAsia="zh-CN"/>
              </w:rPr>
            </w:pPr>
            <w:r>
              <w:rPr>
                <w:rFonts w:hint="eastAsia" w:ascii="宋体" w:hAnsi="Times New Roman" w:eastAsia="宋体" w:cs="Times New Roman"/>
                <w:lang w:eastAsia="zh-CN"/>
              </w:rPr>
              <w:t>介</w:t>
            </w:r>
          </w:p>
        </w:tc>
        <w:tc>
          <w:tcPr>
            <w:tcW w:w="9090" w:type="dxa"/>
            <w:gridSpan w:val="6"/>
            <w:tcBorders>
              <w:tl2br w:val="nil"/>
              <w:tr2bl w:val="nil"/>
            </w:tcBorders>
            <w:vAlign w:val="center"/>
          </w:tcPr>
          <w:p>
            <w:pPr>
              <w:spacing w:afterLines="0" w:line="240" w:lineRule="auto"/>
              <w:jc w:val="center"/>
              <w:rPr>
                <w:rFonts w:ascii="宋体" w:hAnsi="Times New Roman" w:eastAsia="宋体" w:cs="Times New Roman"/>
              </w:rPr>
            </w:pPr>
          </w:p>
          <w:p>
            <w:pPr>
              <w:bidi w:val="0"/>
              <w:spacing w:afterLines="0"/>
              <w:rPr>
                <w:rFonts w:ascii="Times New Roman" w:hAnsi="Times New Roman" w:eastAsia="宋体" w:cs="Times New Roman"/>
                <w:kern w:val="2"/>
                <w:sz w:val="21"/>
                <w:lang w:val="en-US" w:eastAsia="zh-CN" w:bidi="ar-SA"/>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rPr>
                <w:rFonts w:ascii="Times New Roman" w:hAnsi="Times New Roman" w:eastAsia="宋体" w:cs="Times New Roman"/>
                <w:lang w:val="en-US" w:eastAsia="zh-CN"/>
              </w:rPr>
            </w:pPr>
          </w:p>
          <w:p>
            <w:pPr>
              <w:bidi w:val="0"/>
              <w:spacing w:afterLines="0"/>
              <w:jc w:val="center"/>
              <w:rPr>
                <w:rFonts w:ascii="Times New Roman" w:hAnsi="Times New Roman" w:eastAsia="宋体" w:cs="Times New Roman"/>
                <w:lang w:val="en-US" w:eastAsia="zh-CN"/>
              </w:rPr>
            </w:pPr>
            <w:r>
              <w:rPr>
                <w:rFonts w:hint="eastAsia" w:ascii="仿宋" w:hAnsi="仿宋" w:eastAsia="仿宋" w:cs="仿宋"/>
                <w:color w:val="FF0000"/>
                <w:lang w:val="en-US" w:eastAsia="zh-CN"/>
              </w:rPr>
              <w:t>(注：技术优势、自主创新能力和以往承担相关项目情况等)</w:t>
            </w:r>
          </w:p>
        </w:tc>
      </w:tr>
    </w:tbl>
    <w:p>
      <w:pPr>
        <w:rPr>
          <w:rFonts w:hint="default" w:ascii="黑体" w:hAnsi="宋体" w:eastAsia="黑体" w:cs="Arial"/>
          <w:b w:val="0"/>
          <w:bCs w:val="0"/>
          <w:kern w:val="0"/>
          <w:sz w:val="28"/>
          <w:szCs w:val="28"/>
        </w:rPr>
      </w:pPr>
      <w:r>
        <w:rPr>
          <w:rFonts w:hint="default" w:ascii="黑体" w:hAnsi="宋体" w:eastAsia="黑体" w:cs="Arial"/>
          <w:b w:val="0"/>
          <w:bCs w:val="0"/>
          <w:kern w:val="0"/>
          <w:sz w:val="28"/>
          <w:szCs w:val="28"/>
        </w:rPr>
        <w:br w:type="page"/>
      </w:r>
    </w:p>
    <w:p>
      <w:pPr>
        <w:pStyle w:val="2"/>
        <w:rPr>
          <w:rFonts w:hint="default"/>
        </w:rPr>
      </w:pPr>
    </w:p>
    <w:p>
      <w:pPr>
        <w:spacing w:afterLines="0" w:line="240" w:lineRule="auto"/>
        <w:outlineLvl w:val="0"/>
        <w:rPr>
          <w:rFonts w:hint="eastAsia" w:ascii="黑体" w:hAnsi="宋体" w:eastAsia="黑体" w:cs="Arial"/>
          <w:b w:val="0"/>
          <w:bCs w:val="0"/>
          <w:kern w:val="0"/>
          <w:sz w:val="28"/>
          <w:szCs w:val="28"/>
        </w:rPr>
      </w:pPr>
      <w:r>
        <w:rPr>
          <w:rFonts w:hint="eastAsia" w:ascii="黑体" w:hAnsi="宋体" w:eastAsia="黑体" w:cs="Arial"/>
          <w:b w:val="0"/>
          <w:bCs w:val="0"/>
          <w:kern w:val="0"/>
          <w:sz w:val="28"/>
          <w:szCs w:val="28"/>
        </w:rPr>
        <w:t>二、项目基本情况</w:t>
      </w:r>
    </w:p>
    <w:tbl>
      <w:tblPr>
        <w:tblStyle w:val="7"/>
        <w:tblW w:w="102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7"/>
        <w:gridCol w:w="2020"/>
        <w:gridCol w:w="1400"/>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Cs w:val="21"/>
              </w:rPr>
            </w:pPr>
            <w:r>
              <w:rPr>
                <w:rFonts w:hint="eastAsia" w:ascii="仿宋" w:hAnsi="仿宋" w:eastAsia="仿宋" w:cs="仿宋"/>
                <w:color w:val="FF0000"/>
                <w:sz w:val="21"/>
                <w:lang w:val="zh-TW"/>
              </w:rPr>
              <w:t>（注：建议明确突出项目的群体需求/服务特色，兼顾有效传播的作用，不超过20字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37" w:type="dxa"/>
            <w:gridSpan w:val="2"/>
            <w:vAlign w:val="center"/>
          </w:tcPr>
          <w:p>
            <w:pPr>
              <w:spacing w:afterLines="0"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sz w:val="21"/>
                <w:lang w:val="zh-TW"/>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简要描述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20</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项目特色</w:t>
            </w:r>
          </w:p>
        </w:tc>
        <w:tc>
          <w:tcPr>
            <w:tcW w:w="8163" w:type="dxa"/>
            <w:gridSpan w:val="3"/>
            <w:vAlign w:val="center"/>
          </w:tcPr>
          <w:p>
            <w:pPr>
              <w:spacing w:afterLines="0" w:line="240" w:lineRule="auto"/>
              <w:rPr>
                <w:rFonts w:hint="eastAsia" w:ascii="仿宋" w:hAnsi="仿宋" w:eastAsia="仿宋" w:cs="仿宋"/>
                <w:bCs/>
                <w:kern w:val="0"/>
                <w:szCs w:val="21"/>
              </w:rPr>
            </w:pPr>
            <w:r>
              <w:rPr>
                <w:rFonts w:hint="eastAsia" w:ascii="仿宋" w:hAnsi="仿宋" w:eastAsia="仿宋" w:cs="仿宋"/>
                <w:color w:val="FF0000"/>
                <w:sz w:val="21"/>
                <w:lang w:val="zh-TW"/>
              </w:rPr>
              <w:t>（注：</w:t>
            </w:r>
            <w:r>
              <w:rPr>
                <w:rFonts w:hint="eastAsia" w:ascii="仿宋" w:hAnsi="仿宋" w:eastAsia="仿宋" w:cs="仿宋"/>
                <w:color w:val="FF0000"/>
                <w:sz w:val="21"/>
                <w:lang w:val="en-US" w:eastAsia="zh-CN"/>
              </w:rPr>
              <w:t>以简短句子或词语描述</w:t>
            </w:r>
            <w:r>
              <w:rPr>
                <w:rFonts w:hint="eastAsia" w:ascii="仿宋" w:hAnsi="仿宋" w:eastAsia="仿宋" w:cs="仿宋"/>
                <w:color w:val="FF0000"/>
                <w:sz w:val="21"/>
                <w:lang w:val="zh-TW"/>
              </w:rPr>
              <w:t>，不超过</w:t>
            </w:r>
            <w:r>
              <w:rPr>
                <w:rFonts w:hint="eastAsia" w:ascii="仿宋" w:hAnsi="仿宋" w:eastAsia="仿宋" w:cs="仿宋"/>
                <w:color w:val="FF0000"/>
                <w:sz w:val="21"/>
                <w:lang w:val="en-US" w:eastAsia="zh-CN"/>
              </w:rPr>
              <w:t>5</w:t>
            </w:r>
            <w:r>
              <w:rPr>
                <w:rFonts w:hint="eastAsia" w:ascii="仿宋" w:hAnsi="仿宋" w:eastAsia="仿宋" w:cs="仿宋"/>
                <w:color w:val="FF0000"/>
                <w:sz w:val="21"/>
                <w:lang w:val="zh-TW"/>
              </w:rPr>
              <w:t>0字</w:t>
            </w:r>
            <w:r>
              <w:rPr>
                <w:rFonts w:hint="eastAsia" w:ascii="仿宋" w:hAnsi="仿宋" w:eastAsia="仿宋" w:cs="仿宋"/>
                <w:color w:val="FF0000"/>
                <w:sz w:val="21"/>
                <w:lang w:val="zh-TW"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项目目标</w:t>
            </w:r>
          </w:p>
        </w:tc>
        <w:tc>
          <w:tcPr>
            <w:tcW w:w="8163" w:type="dxa"/>
            <w:gridSpan w:val="3"/>
            <w:vAlign w:val="center"/>
          </w:tcPr>
          <w:p>
            <w:pPr>
              <w:spacing w:afterLines="0" w:line="240" w:lineRule="auto"/>
              <w:rPr>
                <w:rFonts w:hint="eastAsia" w:ascii="仿宋" w:hAnsi="仿宋" w:eastAsia="仿宋" w:cs="仿宋"/>
                <w:b/>
                <w:bCs/>
                <w:kern w:val="0"/>
                <w:szCs w:val="21"/>
                <w:lang w:val="en-US"/>
              </w:rPr>
            </w:pPr>
            <w:r>
              <w:rPr>
                <w:rFonts w:hint="eastAsia" w:ascii="仿宋" w:hAnsi="仿宋" w:eastAsia="仿宋" w:cs="仿宋"/>
                <w:color w:val="FF0000"/>
                <w:sz w:val="21"/>
                <w:lang w:val="zh-TW" w:eastAsia="zh-CN"/>
              </w:rPr>
              <w:t>（</w:t>
            </w:r>
            <w:r>
              <w:rPr>
                <w:rFonts w:hint="eastAsia" w:ascii="仿宋" w:hAnsi="仿宋" w:eastAsia="仿宋" w:cs="仿宋"/>
                <w:color w:val="FF0000"/>
                <w:sz w:val="21"/>
                <w:lang w:val="en-US" w:eastAsia="zh-CN"/>
              </w:rPr>
              <w:t>注：包括总目标与分目标，分目标需包括实际内容和达成标准，不超过200字）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项目类别</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科技创新</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青少年编程</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航空航海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生命健康</w:t>
            </w:r>
            <w:r>
              <w:rPr>
                <w:rFonts w:hint="eastAsia" w:ascii="仿宋" w:hAnsi="仿宋" w:eastAsia="仿宋" w:cs="仿宋"/>
                <w:sz w:val="21"/>
                <w:szCs w:val="21"/>
                <w:lang w:val="zh-TW"/>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 xml:space="preserve">创造能力培养      </w:t>
            </w:r>
            <w:r>
              <w:rPr>
                <w:rFonts w:hint="eastAsia" w:ascii="仿宋" w:hAnsi="仿宋" w:eastAsia="仿宋" w:cs="仿宋"/>
                <w:sz w:val="21"/>
                <w:szCs w:val="21"/>
                <w:lang w:val="zh-TW"/>
              </w:rPr>
              <w:t>□</w:t>
            </w:r>
            <w:r>
              <w:rPr>
                <w:rFonts w:hint="eastAsia" w:ascii="仿宋" w:hAnsi="仿宋" w:eastAsia="仿宋" w:cs="仿宋"/>
                <w:sz w:val="21"/>
                <w:szCs w:val="21"/>
                <w:lang w:val="en-US" w:eastAsia="zh-CN"/>
              </w:rPr>
              <w:t>科学实验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en-US" w:eastAsia="zh-CN"/>
              </w:rPr>
            </w:pPr>
            <w:r>
              <w:rPr>
                <w:rFonts w:hint="eastAsia" w:ascii="仿宋" w:hAnsi="仿宋" w:eastAsia="仿宋" w:cs="仿宋"/>
                <w:sz w:val="21"/>
                <w:szCs w:val="21"/>
                <w:lang w:val="zh-TW"/>
              </w:rPr>
              <w:t>□</w:t>
            </w:r>
            <w:r>
              <w:rPr>
                <w:rFonts w:hint="eastAsia" w:ascii="仿宋" w:hAnsi="仿宋" w:eastAsia="仿宋" w:cs="仿宋"/>
                <w:sz w:val="21"/>
                <w:szCs w:val="21"/>
                <w:lang w:val="en-US" w:eastAsia="zh-CN"/>
              </w:rPr>
              <w:t xml:space="preserve">人文自然        </w:t>
            </w:r>
            <w:r>
              <w:rPr>
                <w:rFonts w:hint="eastAsia" w:ascii="仿宋" w:hAnsi="仿宋" w:eastAsia="仿宋" w:cs="仿宋"/>
                <w:sz w:val="21"/>
                <w:szCs w:val="21"/>
                <w:lang w:val="zh-TW"/>
              </w:rPr>
              <w:t>□</w:t>
            </w:r>
            <w:r>
              <w:rPr>
                <w:rFonts w:hint="eastAsia" w:ascii="仿宋" w:hAnsi="仿宋" w:eastAsia="仿宋" w:cs="仿宋"/>
                <w:sz w:val="21"/>
                <w:szCs w:val="21"/>
                <w:lang w:val="zh-TW" w:eastAsia="zh-CN"/>
              </w:rPr>
              <w:t>其他</w:t>
            </w:r>
            <w:r>
              <w:rPr>
                <w:rFonts w:hint="eastAsia" w:ascii="仿宋" w:hAnsi="仿宋" w:eastAsia="仿宋" w:cs="仿宋"/>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7" w:type="dxa"/>
            <w:gridSpan w:val="2"/>
            <w:vAlign w:val="center"/>
          </w:tcPr>
          <w:p>
            <w:pPr>
              <w:spacing w:afterLines="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服务人群</w:t>
            </w:r>
          </w:p>
        </w:tc>
        <w:tc>
          <w:tcPr>
            <w:tcW w:w="816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00" w:type="dxa"/>
            <w:gridSpan w:val="5"/>
            <w:vAlign w:val="center"/>
          </w:tcPr>
          <w:p>
            <w:pPr>
              <w:spacing w:afterLines="0" w:line="240" w:lineRule="auto"/>
              <w:jc w:val="center"/>
              <w:rPr>
                <w:rFonts w:hint="eastAsia" w:ascii="仿宋" w:hAnsi="仿宋" w:eastAsia="仿宋" w:cs="仿宋"/>
                <w:bCs/>
                <w:kern w:val="0"/>
                <w:szCs w:val="21"/>
                <w:lang w:val="en-US" w:eastAsia="zh-CN"/>
              </w:rPr>
            </w:pPr>
            <w:r>
              <w:rPr>
                <w:rFonts w:hint="eastAsia" w:ascii="黑体" w:hAnsi="黑体" w:eastAsia="黑体" w:cs="黑体"/>
                <w:kern w:val="0"/>
                <w:sz w:val="24"/>
                <w:szCs w:val="24"/>
              </w:rPr>
              <w:t>项目</w:t>
            </w:r>
            <w:r>
              <w:rPr>
                <w:rFonts w:hint="eastAsia" w:ascii="黑体" w:hAnsi="黑体" w:eastAsia="黑体" w:cs="黑体"/>
                <w:kern w:val="0"/>
                <w:sz w:val="24"/>
                <w:szCs w:val="24"/>
                <w:lang w:val="en-US" w:eastAsia="zh-CN"/>
              </w:rPr>
              <w:t>团队</w:t>
            </w:r>
            <w:r>
              <w:rPr>
                <w:rFonts w:hint="eastAsia" w:ascii="黑体" w:hAnsi="黑体" w:eastAsia="黑体" w:cs="黑体"/>
                <w:kern w:val="0"/>
                <w:sz w:val="24"/>
                <w:szCs w:val="24"/>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序号</w:t>
            </w:r>
          </w:p>
        </w:tc>
        <w:tc>
          <w:tcPr>
            <w:tcW w:w="1337"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姓名</w:t>
            </w:r>
          </w:p>
        </w:tc>
        <w:tc>
          <w:tcPr>
            <w:tcW w:w="202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学历及专业</w:t>
            </w:r>
          </w:p>
        </w:tc>
        <w:tc>
          <w:tcPr>
            <w:tcW w:w="1400" w:type="dxa"/>
            <w:vAlign w:val="center"/>
          </w:tcPr>
          <w:p>
            <w:pPr>
              <w:spacing w:afterLines="0"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项目角色</w:t>
            </w:r>
          </w:p>
        </w:tc>
        <w:tc>
          <w:tcPr>
            <w:tcW w:w="4743" w:type="dxa"/>
            <w:vAlign w:val="center"/>
          </w:tcPr>
          <w:p>
            <w:pPr>
              <w:spacing w:afterLines="0" w:line="24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r>
              <w:rPr>
                <w:rFonts w:hint="eastAsia" w:ascii="仿宋" w:hAnsi="仿宋" w:eastAsia="仿宋" w:cs="仿宋"/>
                <w:color w:val="FF0000"/>
                <w:sz w:val="21"/>
                <w:szCs w:val="21"/>
                <w:lang w:val="zh-TW"/>
              </w:rPr>
              <w:t>（注：</w:t>
            </w:r>
            <w:r>
              <w:rPr>
                <w:rFonts w:hint="eastAsia" w:ascii="仿宋" w:hAnsi="仿宋" w:eastAsia="仿宋" w:cs="仿宋"/>
                <w:color w:val="FF0000"/>
                <w:sz w:val="21"/>
                <w:szCs w:val="21"/>
                <w:lang w:val="zh-TW" w:eastAsia="zh-TW"/>
              </w:rPr>
              <w:t>每名项目成员的项目经验填写不过100字</w:t>
            </w:r>
            <w:r>
              <w:rPr>
                <w:rFonts w:hint="eastAsia" w:ascii="仿宋" w:hAnsi="仿宋" w:eastAsia="仿宋" w:cs="仿宋"/>
                <w:color w:val="FF0000"/>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0" w:type="dxa"/>
            <w:vAlign w:val="center"/>
          </w:tcPr>
          <w:p>
            <w:pPr>
              <w:spacing w:afterLines="0" w:line="240" w:lineRule="auto"/>
              <w:jc w:val="center"/>
              <w:rPr>
                <w:rFonts w:hint="eastAsia" w:ascii="仿宋" w:hAnsi="仿宋" w:eastAsia="仿宋" w:cs="仿宋"/>
                <w:bCs/>
                <w:kern w:val="0"/>
                <w:sz w:val="21"/>
                <w:szCs w:val="21"/>
              </w:rPr>
            </w:pPr>
          </w:p>
        </w:tc>
        <w:tc>
          <w:tcPr>
            <w:tcW w:w="1337" w:type="dxa"/>
            <w:vAlign w:val="center"/>
          </w:tcPr>
          <w:p>
            <w:pPr>
              <w:spacing w:afterLines="0" w:line="240" w:lineRule="auto"/>
              <w:rPr>
                <w:rFonts w:hint="eastAsia" w:ascii="仿宋" w:hAnsi="仿宋" w:eastAsia="仿宋" w:cs="仿宋"/>
                <w:bCs/>
                <w:kern w:val="0"/>
                <w:sz w:val="21"/>
                <w:szCs w:val="21"/>
              </w:rPr>
            </w:pPr>
          </w:p>
        </w:tc>
        <w:tc>
          <w:tcPr>
            <w:tcW w:w="2020" w:type="dxa"/>
            <w:vAlign w:val="center"/>
          </w:tcPr>
          <w:p>
            <w:pPr>
              <w:spacing w:afterLines="0" w:line="240" w:lineRule="auto"/>
              <w:rPr>
                <w:rFonts w:hint="eastAsia" w:ascii="仿宋" w:hAnsi="仿宋" w:eastAsia="仿宋" w:cs="仿宋"/>
                <w:bCs/>
                <w:kern w:val="0"/>
                <w:sz w:val="21"/>
                <w:szCs w:val="21"/>
              </w:rPr>
            </w:pPr>
          </w:p>
        </w:tc>
        <w:tc>
          <w:tcPr>
            <w:tcW w:w="1400" w:type="dxa"/>
            <w:vAlign w:val="center"/>
          </w:tcPr>
          <w:p>
            <w:pPr>
              <w:spacing w:afterLines="0" w:line="240" w:lineRule="auto"/>
              <w:rPr>
                <w:rFonts w:hint="eastAsia" w:ascii="仿宋" w:hAnsi="仿宋" w:eastAsia="仿宋" w:cs="仿宋"/>
                <w:bCs/>
                <w:kern w:val="0"/>
                <w:sz w:val="21"/>
                <w:szCs w:val="21"/>
              </w:rPr>
            </w:pPr>
          </w:p>
        </w:tc>
        <w:tc>
          <w:tcPr>
            <w:tcW w:w="4743" w:type="dxa"/>
            <w:vAlign w:val="center"/>
          </w:tcPr>
          <w:p>
            <w:pPr>
              <w:spacing w:afterLines="0" w:line="240" w:lineRule="auto"/>
              <w:rPr>
                <w:rFonts w:hint="eastAsia" w:ascii="仿宋" w:hAnsi="仿宋" w:eastAsia="仿宋" w:cs="仿宋"/>
                <w:bCs/>
                <w:kern w:val="0"/>
                <w:sz w:val="21"/>
                <w:szCs w:val="21"/>
              </w:rPr>
            </w:pPr>
          </w:p>
        </w:tc>
      </w:tr>
    </w:tbl>
    <w:p>
      <w:pPr>
        <w:spacing w:afterLines="0" w:line="240" w:lineRule="auto"/>
        <w:rPr>
          <w:rFonts w:ascii="宋体" w:hAnsi="宋体" w:eastAsia="宋体" w:cs="Arial"/>
          <w:b/>
          <w:bCs/>
          <w:kern w:val="0"/>
          <w:sz w:val="28"/>
          <w:szCs w:val="28"/>
        </w:rPr>
      </w:pP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三、</w:t>
      </w:r>
      <w:r>
        <w:rPr>
          <w:rFonts w:hint="eastAsia" w:ascii="黑体" w:hAnsi="黑体" w:eastAsia="黑体" w:cs="黑体"/>
          <w:b w:val="0"/>
          <w:bCs w:val="0"/>
          <w:kern w:val="0"/>
          <w:sz w:val="28"/>
          <w:szCs w:val="28"/>
        </w:rPr>
        <w:t>项目</w:t>
      </w:r>
      <w:r>
        <w:rPr>
          <w:rFonts w:hint="eastAsia" w:ascii="黑体" w:hAnsi="黑体" w:eastAsia="黑体" w:cs="黑体"/>
          <w:b w:val="0"/>
          <w:bCs w:val="0"/>
          <w:kern w:val="0"/>
          <w:sz w:val="28"/>
          <w:szCs w:val="28"/>
          <w:lang w:eastAsia="zh-CN"/>
        </w:rPr>
        <w:t>经费预算</w:t>
      </w:r>
    </w:p>
    <w:tbl>
      <w:tblPr>
        <w:tblStyle w:val="7"/>
        <w:tblW w:w="1018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43"/>
        <w:gridCol w:w="2000"/>
        <w:gridCol w:w="1413"/>
        <w:gridCol w:w="886"/>
        <w:gridCol w:w="900"/>
        <w:gridCol w:w="124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0"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序号</w:t>
            </w:r>
          </w:p>
        </w:tc>
        <w:tc>
          <w:tcPr>
            <w:tcW w:w="1343" w:type="dxa"/>
            <w:vAlign w:val="center"/>
          </w:tcPr>
          <w:p>
            <w:pPr>
              <w:adjustRightInd w:val="0"/>
              <w:snapToGrid w:val="0"/>
              <w:spacing w:afterLines="0" w:line="240" w:lineRule="auto"/>
              <w:jc w:val="center"/>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费用类别</w:t>
            </w:r>
          </w:p>
        </w:tc>
        <w:tc>
          <w:tcPr>
            <w:tcW w:w="20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具体内容</w:t>
            </w:r>
          </w:p>
        </w:tc>
        <w:tc>
          <w:tcPr>
            <w:tcW w:w="141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单价（元）</w:t>
            </w:r>
          </w:p>
        </w:tc>
        <w:tc>
          <w:tcPr>
            <w:tcW w:w="886"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数量</w:t>
            </w:r>
          </w:p>
        </w:tc>
        <w:tc>
          <w:tcPr>
            <w:tcW w:w="9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单位</w:t>
            </w:r>
          </w:p>
        </w:tc>
        <w:tc>
          <w:tcPr>
            <w:tcW w:w="1243"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总价（元）</w:t>
            </w:r>
          </w:p>
        </w:tc>
        <w:tc>
          <w:tcPr>
            <w:tcW w:w="1700" w:type="dxa"/>
            <w:vAlign w:val="center"/>
          </w:tcPr>
          <w:p>
            <w:pPr>
              <w:adjustRightInd w:val="0"/>
              <w:snapToGrid w:val="0"/>
              <w:spacing w:afterLines="0" w:line="240" w:lineRule="auto"/>
              <w:jc w:val="center"/>
              <w:rPr>
                <w:rFonts w:hint="eastAsia" w:ascii="仿宋" w:hAnsi="仿宋" w:eastAsia="仿宋" w:cs="仿宋"/>
                <w:b w:val="0"/>
                <w:color w:val="000000"/>
                <w:sz w:val="24"/>
                <w:szCs w:val="24"/>
                <w:lang w:val="en-US" w:eastAsia="zh-CN"/>
              </w:rPr>
            </w:pPr>
            <w:r>
              <w:rPr>
                <w:rFonts w:hint="eastAsia" w:ascii="仿宋" w:hAnsi="仿宋" w:eastAsia="仿宋" w:cs="仿宋"/>
                <w:b w:val="0"/>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人员成本</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示例：授课老师</w:t>
            </w:r>
          </w:p>
        </w:tc>
        <w:tc>
          <w:tcPr>
            <w:tcW w:w="1413" w:type="dxa"/>
            <w:vAlign w:val="center"/>
          </w:tcPr>
          <w:p>
            <w:pPr>
              <w:spacing w:afterLines="0" w:line="240" w:lineRule="auto"/>
              <w:jc w:val="center"/>
              <w:rPr>
                <w:rFonts w:hint="eastAsia" w:ascii="仿宋" w:hAnsi="仿宋" w:eastAsia="仿宋" w:cs="仿宋"/>
                <w:color w:val="FF0000"/>
                <w:sz w:val="21"/>
                <w:lang w:val="zh-TW" w:eastAsia="zh-CN"/>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sz w:val="21"/>
                <w:lang w:eastAsia="zh-TW"/>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en-US" w:eastAsia="zh-CN"/>
              </w:rPr>
              <w:t>示例：助教老师</w:t>
            </w:r>
          </w:p>
        </w:tc>
        <w:tc>
          <w:tcPr>
            <w:tcW w:w="1413"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kern w:val="2"/>
                <w:sz w:val="21"/>
                <w:lang w:eastAsia="zh-TW" w:bidi="ar-SA"/>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kern w:val="2"/>
                <w:sz w:val="21"/>
                <w:lang w:val="zh-TW" w:eastAsia="zh-TW" w:bidi="ar-SA"/>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课程物料</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示例：XX教学设备-租赁</w:t>
            </w:r>
          </w:p>
        </w:tc>
        <w:tc>
          <w:tcPr>
            <w:tcW w:w="141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886" w:type="dxa"/>
            <w:vAlign w:val="center"/>
          </w:tcPr>
          <w:p>
            <w:pPr>
              <w:spacing w:afterLines="0" w:line="240" w:lineRule="auto"/>
              <w:jc w:val="center"/>
              <w:rPr>
                <w:rFonts w:hint="default" w:ascii="仿宋" w:hAnsi="仿宋" w:eastAsia="仿宋" w:cs="仿宋"/>
                <w:color w:val="FF0000"/>
                <w:sz w:val="21"/>
                <w:lang w:eastAsia="zh-TW"/>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en-US" w:eastAsia="zh-CN"/>
              </w:rPr>
              <w:t>场</w:t>
            </w:r>
          </w:p>
        </w:tc>
        <w:tc>
          <w:tcPr>
            <w:tcW w:w="1243" w:type="dxa"/>
            <w:vAlign w:val="center"/>
          </w:tcPr>
          <w:p>
            <w:pPr>
              <w:spacing w:afterLines="0" w:line="240" w:lineRule="auto"/>
              <w:jc w:val="center"/>
              <w:rPr>
                <w:rFonts w:hint="eastAsia" w:ascii="仿宋" w:hAnsi="仿宋" w:eastAsia="仿宋" w:cs="仿宋"/>
                <w:color w:val="FF0000"/>
                <w:sz w:val="21"/>
                <w:lang w:val="zh-TW" w:eastAsia="zh-TW"/>
              </w:rPr>
            </w:pPr>
            <w:r>
              <w:rPr>
                <w:rFonts w:hint="eastAsia" w:ascii="仿宋" w:hAnsi="仿宋" w:eastAsia="仿宋" w:cs="仿宋"/>
                <w:color w:val="FF0000"/>
                <w:sz w:val="21"/>
                <w:lang w:val="zh-TW" w:eastAsia="zh-CN"/>
              </w:rPr>
              <w:t>…</w:t>
            </w:r>
          </w:p>
        </w:tc>
        <w:tc>
          <w:tcPr>
            <w:tcW w:w="1700" w:type="dxa"/>
            <w:vAlign w:val="center"/>
          </w:tcPr>
          <w:p>
            <w:pPr>
              <w:spacing w:afterLines="0" w:line="240" w:lineRule="auto"/>
              <w:jc w:val="center"/>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租赁设备需备注设备采购的市场参考价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jc w:val="left"/>
              <w:rPr>
                <w:rFonts w:hint="eastAsia" w:ascii="仿宋" w:hAnsi="仿宋" w:eastAsia="仿宋" w:cs="仿宋"/>
                <w:szCs w:val="21"/>
                <w:lang w:val="en-US"/>
              </w:rPr>
            </w:pPr>
            <w:r>
              <w:rPr>
                <w:rFonts w:hint="eastAsia" w:ascii="仿宋" w:hAnsi="仿宋" w:eastAsia="仿宋" w:cs="仿宋"/>
                <w:color w:val="FF0000"/>
                <w:sz w:val="21"/>
                <w:lang w:val="en-US" w:eastAsia="zh-CN"/>
              </w:rPr>
              <w:t>示例：纸张/电池/铅笔-耗材</w:t>
            </w:r>
          </w:p>
        </w:tc>
        <w:tc>
          <w:tcPr>
            <w:tcW w:w="141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886" w:type="dxa"/>
            <w:vAlign w:val="center"/>
          </w:tcPr>
          <w:p>
            <w:pPr>
              <w:spacing w:afterLines="0"/>
              <w:jc w:val="center"/>
              <w:rPr>
                <w:rFonts w:hint="default" w:ascii="仿宋" w:hAnsi="仿宋" w:eastAsia="仿宋" w:cs="仿宋"/>
                <w:szCs w:val="21"/>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en-US" w:eastAsia="zh-CN"/>
              </w:rPr>
              <w:t>场</w:t>
            </w:r>
          </w:p>
        </w:tc>
        <w:tc>
          <w:tcPr>
            <w:tcW w:w="124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1700" w:type="dxa"/>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color w:val="FF0000"/>
                <w:sz w:val="21"/>
                <w:lang w:val="en-US" w:eastAsia="zh-CN"/>
              </w:rPr>
              <w:t>请根据实际所需耗材分项列明，并每场活动所需数量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00" w:type="dxa"/>
            <w:vAlign w:val="center"/>
          </w:tcPr>
          <w:p>
            <w:pPr>
              <w:spacing w:afterLines="0"/>
              <w:jc w:val="center"/>
              <w:rPr>
                <w:rFonts w:hint="eastAsia"/>
                <w:lang w:val="en-US" w:eastAsia="zh-CN"/>
              </w:rPr>
            </w:pPr>
          </w:p>
        </w:tc>
        <w:tc>
          <w:tcPr>
            <w:tcW w:w="1343" w:type="dxa"/>
            <w:vMerge w:val="continue"/>
            <w:vAlign w:val="center"/>
          </w:tcPr>
          <w:p>
            <w:pPr>
              <w:spacing w:afterLines="0"/>
              <w:jc w:val="center"/>
              <w:rPr>
                <w:rFonts w:hint="eastAsia" w:ascii="仿宋" w:hAnsi="仿宋" w:eastAsia="仿宋" w:cs="仿宋"/>
                <w:szCs w:val="21"/>
              </w:rPr>
            </w:pPr>
          </w:p>
        </w:tc>
        <w:tc>
          <w:tcPr>
            <w:tcW w:w="2000" w:type="dxa"/>
            <w:vAlign w:val="center"/>
          </w:tcPr>
          <w:p>
            <w:pPr>
              <w:spacing w:afterLines="0" w:line="240" w:lineRule="auto"/>
              <w:jc w:val="left"/>
              <w:rPr>
                <w:rFonts w:hint="default" w:ascii="仿宋" w:hAnsi="仿宋" w:eastAsia="仿宋" w:cs="仿宋"/>
                <w:color w:val="FF0000"/>
                <w:sz w:val="21"/>
                <w:lang w:val="en-US" w:eastAsia="zh-CN"/>
              </w:rPr>
            </w:pPr>
            <w:r>
              <w:rPr>
                <w:rFonts w:hint="eastAsia" w:ascii="仿宋" w:hAnsi="仿宋" w:eastAsia="仿宋" w:cs="仿宋"/>
                <w:color w:val="FF0000"/>
                <w:sz w:val="21"/>
                <w:lang w:val="en-US" w:eastAsia="zh-CN"/>
              </w:rPr>
              <w:t>示例：手工材料包-买断</w:t>
            </w:r>
          </w:p>
        </w:tc>
        <w:tc>
          <w:tcPr>
            <w:tcW w:w="141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886" w:type="dxa"/>
            <w:vAlign w:val="center"/>
          </w:tcPr>
          <w:p>
            <w:pPr>
              <w:spacing w:afterLines="0"/>
              <w:jc w:val="center"/>
              <w:rPr>
                <w:rFonts w:hint="default" w:ascii="仿宋" w:hAnsi="仿宋" w:eastAsia="仿宋" w:cs="仿宋"/>
                <w:szCs w:val="21"/>
              </w:rPr>
            </w:pPr>
            <w:r>
              <w:rPr>
                <w:rFonts w:hint="eastAsia" w:ascii="仿宋" w:hAnsi="仿宋" w:eastAsia="仿宋" w:cs="仿宋"/>
                <w:color w:val="FF0000"/>
                <w:sz w:val="21"/>
                <w:lang w:val="en-US" w:eastAsia="zh-CN"/>
              </w:rPr>
              <w:t>32</w:t>
            </w:r>
            <w:r>
              <w:rPr>
                <w:rFonts w:hint="default" w:ascii="仿宋" w:hAnsi="仿宋" w:eastAsia="仿宋" w:cs="仿宋"/>
                <w:color w:val="FF0000"/>
                <w:sz w:val="21"/>
                <w:lang w:eastAsia="zh-CN"/>
              </w:rPr>
              <w:t>/64</w:t>
            </w:r>
          </w:p>
        </w:tc>
        <w:tc>
          <w:tcPr>
            <w:tcW w:w="900"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en-US" w:eastAsia="zh-CN"/>
              </w:rPr>
              <w:t>场</w:t>
            </w:r>
          </w:p>
        </w:tc>
        <w:tc>
          <w:tcPr>
            <w:tcW w:w="1243" w:type="dxa"/>
            <w:vAlign w:val="center"/>
          </w:tcPr>
          <w:p>
            <w:pPr>
              <w:spacing w:afterLines="0"/>
              <w:jc w:val="center"/>
              <w:rPr>
                <w:rFonts w:hint="eastAsia" w:ascii="仿宋" w:hAnsi="仿宋" w:eastAsia="仿宋" w:cs="仿宋"/>
                <w:szCs w:val="21"/>
              </w:rPr>
            </w:pPr>
            <w:r>
              <w:rPr>
                <w:rFonts w:hint="eastAsia" w:ascii="仿宋" w:hAnsi="仿宋" w:eastAsia="仿宋" w:cs="仿宋"/>
                <w:color w:val="FF0000"/>
                <w:sz w:val="21"/>
                <w:lang w:val="zh-TW" w:eastAsia="zh-CN"/>
              </w:rPr>
              <w:t>…</w:t>
            </w:r>
          </w:p>
        </w:tc>
        <w:tc>
          <w:tcPr>
            <w:tcW w:w="1700" w:type="dxa"/>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color w:val="FF0000"/>
                <w:sz w:val="21"/>
                <w:lang w:val="en-US" w:eastAsia="zh-CN"/>
              </w:rPr>
              <w:t>采购物料需提供商品名称、图片及单份价格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restart"/>
            <w:vAlign w:val="center"/>
          </w:tcPr>
          <w:p>
            <w:pPr>
              <w:spacing w:afterLine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其他费用</w:t>
            </w: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示例：运输费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示例：搬运费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示例：管理费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0" w:type="dxa"/>
            <w:vAlign w:val="center"/>
          </w:tcPr>
          <w:p>
            <w:pPr>
              <w:spacing w:afterLines="0"/>
              <w:jc w:val="center"/>
              <w:rPr>
                <w:rFonts w:hint="eastAsia" w:ascii="仿宋" w:hAnsi="仿宋" w:eastAsia="仿宋" w:cs="仿宋"/>
                <w:szCs w:val="21"/>
              </w:rPr>
            </w:pPr>
          </w:p>
        </w:tc>
        <w:tc>
          <w:tcPr>
            <w:tcW w:w="1343" w:type="dxa"/>
            <w:vMerge w:val="continue"/>
            <w:vAlign w:val="center"/>
          </w:tcPr>
          <w:p>
            <w:pPr>
              <w:spacing w:afterLines="0"/>
              <w:jc w:val="center"/>
              <w:rPr>
                <w:rFonts w:hint="eastAsia" w:ascii="仿宋" w:hAnsi="仿宋" w:eastAsia="仿宋" w:cs="仿宋"/>
                <w:szCs w:val="21"/>
                <w:lang w:val="en-US" w:eastAsia="zh-CN"/>
              </w:rPr>
            </w:pPr>
          </w:p>
        </w:tc>
        <w:tc>
          <w:tcPr>
            <w:tcW w:w="2000" w:type="dxa"/>
            <w:vAlign w:val="center"/>
          </w:tcPr>
          <w:p>
            <w:pPr>
              <w:spacing w:afterLines="0" w:line="240" w:lineRule="auto"/>
              <w:jc w:val="left"/>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示例：税费</w:t>
            </w:r>
          </w:p>
        </w:tc>
        <w:tc>
          <w:tcPr>
            <w:tcW w:w="1413" w:type="dxa"/>
            <w:vAlign w:val="center"/>
          </w:tcPr>
          <w:p>
            <w:pPr>
              <w:spacing w:afterLines="0"/>
              <w:jc w:val="center"/>
              <w:rPr>
                <w:rFonts w:hint="eastAsia" w:ascii="仿宋" w:hAnsi="仿宋" w:eastAsia="仿宋" w:cs="仿宋"/>
                <w:szCs w:val="21"/>
              </w:rPr>
            </w:pPr>
          </w:p>
        </w:tc>
        <w:tc>
          <w:tcPr>
            <w:tcW w:w="886" w:type="dxa"/>
            <w:vAlign w:val="center"/>
          </w:tcPr>
          <w:p>
            <w:pPr>
              <w:spacing w:afterLines="0"/>
              <w:jc w:val="center"/>
              <w:rPr>
                <w:rFonts w:hint="eastAsia" w:ascii="仿宋" w:hAnsi="仿宋" w:eastAsia="仿宋" w:cs="仿宋"/>
                <w:szCs w:val="21"/>
              </w:rPr>
            </w:pPr>
          </w:p>
        </w:tc>
        <w:tc>
          <w:tcPr>
            <w:tcW w:w="900" w:type="dxa"/>
            <w:vAlign w:val="center"/>
          </w:tcPr>
          <w:p>
            <w:pPr>
              <w:spacing w:afterLines="0"/>
              <w:jc w:val="center"/>
              <w:rPr>
                <w:rFonts w:hint="eastAsia" w:ascii="仿宋" w:hAnsi="仿宋" w:eastAsia="仿宋" w:cs="仿宋"/>
                <w:szCs w:val="21"/>
              </w:rPr>
            </w:pPr>
          </w:p>
        </w:tc>
        <w:tc>
          <w:tcPr>
            <w:tcW w:w="1243" w:type="dxa"/>
            <w:vAlign w:val="center"/>
          </w:tcPr>
          <w:p>
            <w:pPr>
              <w:spacing w:afterLines="0"/>
              <w:jc w:val="center"/>
              <w:rPr>
                <w:rFonts w:hint="eastAsia" w:ascii="仿宋" w:hAnsi="仿宋" w:eastAsia="仿宋" w:cs="仿宋"/>
                <w:szCs w:val="21"/>
              </w:rPr>
            </w:pPr>
          </w:p>
        </w:tc>
        <w:tc>
          <w:tcPr>
            <w:tcW w:w="1700" w:type="dxa"/>
            <w:vAlign w:val="center"/>
          </w:tcPr>
          <w:p>
            <w:pPr>
              <w:spacing w:afterLines="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2" w:type="dxa"/>
            <w:gridSpan w:val="6"/>
            <w:vAlign w:val="center"/>
          </w:tcPr>
          <w:p>
            <w:pPr>
              <w:spacing w:afterLine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项目总金额</w:t>
            </w:r>
            <w:r>
              <w:rPr>
                <w:rFonts w:hint="eastAsia" w:ascii="仿宋" w:hAnsi="仿宋" w:eastAsia="仿宋" w:cs="仿宋"/>
                <w:b/>
                <w:bCs/>
                <w:sz w:val="24"/>
                <w:szCs w:val="24"/>
              </w:rPr>
              <w:t>合计</w:t>
            </w:r>
          </w:p>
        </w:tc>
        <w:tc>
          <w:tcPr>
            <w:tcW w:w="2943" w:type="dxa"/>
            <w:gridSpan w:val="2"/>
            <w:vAlign w:val="center"/>
          </w:tcPr>
          <w:p>
            <w:pPr>
              <w:spacing w:afterLine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XX元</w:t>
            </w:r>
          </w:p>
        </w:tc>
      </w:tr>
    </w:tbl>
    <w:p>
      <w:pPr>
        <w:spacing w:afterLines="0" w:line="240" w:lineRule="auto"/>
        <w:rPr>
          <w:rFonts w:hint="eastAsia" w:ascii="黑体" w:hAnsi="黑体" w:eastAsia="黑体" w:cs="黑体"/>
          <w:b w:val="0"/>
          <w:bCs w:val="0"/>
          <w:sz w:val="28"/>
          <w:lang w:eastAsia="zh-CN"/>
        </w:rPr>
      </w:pPr>
    </w:p>
    <w:p>
      <w:pPr>
        <w:spacing w:afterLines="0" w:line="240" w:lineRule="auto"/>
        <w:rPr>
          <w:rFonts w:hint="eastAsia" w:ascii="黑体" w:hAnsi="黑体" w:eastAsia="黑体" w:cs="黑体"/>
          <w:b w:val="0"/>
          <w:bCs w:val="0"/>
          <w:sz w:val="28"/>
        </w:rPr>
      </w:pPr>
      <w:r>
        <w:rPr>
          <w:rFonts w:hint="eastAsia" w:ascii="黑体" w:hAnsi="黑体" w:eastAsia="黑体" w:cs="黑体"/>
          <w:b w:val="0"/>
          <w:bCs w:val="0"/>
          <w:sz w:val="28"/>
          <w:lang w:val="en-US" w:eastAsia="zh-CN"/>
        </w:rPr>
        <w:t>四</w:t>
      </w:r>
      <w:r>
        <w:rPr>
          <w:rFonts w:hint="eastAsia" w:ascii="黑体" w:hAnsi="黑体" w:eastAsia="黑体" w:cs="黑体"/>
          <w:b w:val="0"/>
          <w:bCs w:val="0"/>
          <w:sz w:val="28"/>
        </w:rPr>
        <w:t>、本申请所附材料清单</w:t>
      </w:r>
    </w:p>
    <w:tbl>
      <w:tblPr>
        <w:tblStyle w:val="7"/>
        <w:tblW w:w="10136"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3" w:type="dxa"/>
            <w:vAlign w:val="center"/>
          </w:tcPr>
          <w:p>
            <w:pPr>
              <w:widowControl/>
              <w:spacing w:afterLines="0" w:line="24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序号</w:t>
            </w:r>
          </w:p>
        </w:tc>
        <w:tc>
          <w:tcPr>
            <w:tcW w:w="9433" w:type="dxa"/>
            <w:vAlign w:val="center"/>
          </w:tcPr>
          <w:p>
            <w:pPr>
              <w:spacing w:afterLines="0"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附件名称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营业执照或事业单位、社会团体登记证书复印件</w:t>
            </w:r>
            <w:r>
              <w:rPr>
                <w:rFonts w:hint="eastAsia" w:ascii="仿宋" w:hAnsi="仿宋" w:eastAsia="仿宋" w:cs="仿宋"/>
                <w:bCs/>
                <w:sz w:val="21"/>
                <w:szCs w:val="21"/>
                <w:lang w:val="zh-TW"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9433" w:type="dxa"/>
            <w:vAlign w:val="center"/>
          </w:tcPr>
          <w:p>
            <w:pPr>
              <w:spacing w:afterLines="0" w:line="240" w:lineRule="auto"/>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项目执行方案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3" w:type="dxa"/>
            <w:vAlign w:val="center"/>
          </w:tcPr>
          <w:p>
            <w:pPr>
              <w:widowControl/>
              <w:spacing w:afterLines="0"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9433" w:type="dxa"/>
            <w:vAlign w:val="center"/>
          </w:tcPr>
          <w:p>
            <w:pPr>
              <w:spacing w:afterLines="0" w:line="240" w:lineRule="auto"/>
              <w:rPr>
                <w:rFonts w:hint="eastAsia" w:ascii="仿宋" w:hAnsi="仿宋" w:eastAsia="仿宋" w:cs="仿宋"/>
                <w:bCs/>
                <w:szCs w:val="21"/>
              </w:rPr>
            </w:pPr>
            <w:r>
              <w:rPr>
                <w:rFonts w:hint="eastAsia" w:ascii="仿宋" w:hAnsi="仿宋" w:eastAsia="仿宋" w:cs="仿宋"/>
                <w:b w:val="0"/>
                <w:bCs/>
                <w:szCs w:val="21"/>
              </w:rPr>
              <w:t>其他资料可另附页、自行添加</w:t>
            </w:r>
          </w:p>
        </w:tc>
      </w:tr>
    </w:tbl>
    <w:p>
      <w:pPr>
        <w:spacing w:afterLines="0" w:line="240" w:lineRule="auto"/>
        <w:rPr>
          <w:rFonts w:hint="eastAsia" w:ascii="Times New Roman" w:hAnsi="Times New Roman" w:eastAsia="宋体" w:cs="Times New Roman"/>
        </w:rPr>
      </w:pPr>
    </w:p>
    <w:p>
      <w:pPr>
        <w:rPr>
          <w:rFonts w:hint="eastAsia" w:ascii="黑体" w:hAnsi="黑体" w:eastAsia="黑体" w:cs="黑体"/>
          <w:b w:val="0"/>
          <w:bCs w:val="0"/>
          <w:kern w:val="2"/>
          <w:sz w:val="28"/>
          <w:lang w:val="en-US" w:eastAsia="zh-CN" w:bidi="ar-SA"/>
        </w:rPr>
      </w:pPr>
      <w:r>
        <w:br w:type="page"/>
      </w:r>
      <w:r>
        <w:rPr>
          <w:rFonts w:hint="eastAsia" w:ascii="黑体" w:hAnsi="黑体" w:eastAsia="黑体" w:cs="黑体"/>
          <w:b w:val="0"/>
          <w:bCs w:val="0"/>
          <w:kern w:val="2"/>
          <w:sz w:val="28"/>
          <w:lang w:val="en-US" w:eastAsia="zh-CN" w:bidi="ar-SA"/>
        </w:rPr>
        <w:t>附件一：营业执照或事业单位、社会团体登记证书复印件加盖公章</w:t>
      </w:r>
    </w:p>
    <w:p>
      <w:pPr>
        <w:rPr>
          <w:rFonts w:hint="default"/>
          <w:lang w:val="en-US" w:eastAsia="zh-CN"/>
        </w:rPr>
      </w:pPr>
      <w:r>
        <w:rPr>
          <w:rFonts w:hint="default"/>
          <w:lang w:val="en-US" w:eastAsia="zh-CN"/>
        </w:rPr>
        <w:br w:type="page"/>
      </w:r>
    </w:p>
    <w:p>
      <w:pPr>
        <w:pStyle w:val="11"/>
        <w:ind w:left="0" w:leftChars="0" w:firstLine="0" w:firstLineChars="0"/>
        <w:rPr>
          <w:rFonts w:hint="eastAsia" w:ascii="黑体" w:hAnsi="黑体" w:eastAsia="黑体" w:cs="黑体"/>
          <w:b w:val="0"/>
          <w:bCs w:val="0"/>
          <w:kern w:val="2"/>
          <w:sz w:val="28"/>
          <w:lang w:val="en-US" w:eastAsia="zh-CN" w:bidi="ar-SA"/>
        </w:rPr>
      </w:pPr>
      <w:r>
        <w:rPr>
          <w:rFonts w:hint="eastAsia" w:ascii="黑体" w:hAnsi="黑体" w:eastAsia="黑体" w:cs="黑体"/>
          <w:b w:val="0"/>
          <w:bCs w:val="0"/>
          <w:kern w:val="2"/>
          <w:sz w:val="28"/>
          <w:lang w:val="en-US" w:eastAsia="zh-CN" w:bidi="ar-SA"/>
        </w:rPr>
        <w:t>附件二：</w:t>
      </w:r>
    </w:p>
    <w:p>
      <w:pPr>
        <w:spacing w:afterLines="0"/>
        <w:jc w:val="center"/>
        <w:rPr>
          <w:rFonts w:hint="default" w:ascii="宋体" w:hAnsi="宋体" w:eastAsia="宋体" w:cs="Times New Roman"/>
          <w:b/>
          <w:sz w:val="44"/>
          <w:szCs w:val="44"/>
          <w:lang w:val="en-US" w:eastAsia="zh-CN"/>
        </w:rPr>
      </w:pPr>
      <w:r>
        <w:rPr>
          <w:rFonts w:hint="eastAsia" w:ascii="宋体" w:hAnsi="宋体" w:cs="Times New Roman"/>
          <w:b/>
          <w:sz w:val="44"/>
          <w:szCs w:val="44"/>
          <w:lang w:val="en-US" w:eastAsia="zh-CN"/>
        </w:rPr>
        <w:t>XXX项目执行方案（模板）</w:t>
      </w:r>
    </w:p>
    <w:p>
      <w:pPr>
        <w:pStyle w:val="11"/>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随着科学技术的迅猛发展，科技创新已成为国家竞争力的核心要素</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2、项目简介</w:t>
      </w:r>
    </w:p>
    <w:p>
      <w:pPr>
        <w:pStyle w:val="11"/>
        <w:rPr>
          <w:rFonts w:hint="default"/>
          <w:lang w:val="en-US" w:eastAsia="zh-CN"/>
        </w:rPr>
      </w:pPr>
      <w:r>
        <w:rPr>
          <w:rFonts w:hint="eastAsia" w:ascii="仿宋" w:hAnsi="仿宋" w:eastAsia="仿宋" w:cs="仿宋"/>
          <w:b w:val="0"/>
          <w:bCs w:val="0"/>
          <w:sz w:val="32"/>
          <w:szCs w:val="32"/>
          <w:lang w:val="en-US" w:eastAsia="zh-CN"/>
        </w:rPr>
        <w:t>本项目将通过主题宣讲、科技体验、科研实践相结合的方式……</w:t>
      </w:r>
    </w:p>
    <w:p>
      <w:pPr>
        <w:numPr>
          <w:ilvl w:val="0"/>
          <w:numId w:val="0"/>
        </w:numPr>
        <w:spacing w:afterLines="0" w:line="240" w:lineRule="auto"/>
        <w:ind w:leftChars="0"/>
        <w:rPr>
          <w:rFonts w:hint="eastAsia" w:ascii="黑体" w:hAnsi="黑体" w:eastAsia="黑体" w:cs="黑体"/>
          <w:b w:val="0"/>
          <w:bCs w:val="0"/>
          <w:kern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项目实施</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（一）课程主题1</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1、课程概况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课程名称：</w:t>
      </w:r>
      <w:r>
        <w:rPr>
          <w:rFonts w:hint="eastAsia" w:ascii="仿宋" w:hAnsi="仿宋" w:eastAsia="仿宋" w:cs="仿宋"/>
          <w:b w:val="0"/>
          <w:bCs w:val="0"/>
          <w:color w:val="FF0000"/>
          <w:sz w:val="32"/>
          <w:szCs w:val="32"/>
          <w:lang w:val="en-US" w:eastAsia="zh-CN"/>
        </w:rPr>
        <w:t>请填写单个课程名称，不超过20字</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学生年龄：X岁-X岁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单场人数：不超过X人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学生要求：</w:t>
      </w:r>
      <w:r>
        <w:rPr>
          <w:rFonts w:hint="eastAsia" w:ascii="仿宋" w:hAnsi="仿宋" w:eastAsia="仿宋" w:cs="仿宋"/>
          <w:b w:val="0"/>
          <w:bCs w:val="0"/>
          <w:color w:val="FF0000"/>
          <w:sz w:val="32"/>
          <w:szCs w:val="32"/>
          <w:lang w:val="en-US" w:eastAsia="zh-CN"/>
        </w:rPr>
        <w:t>请填写对上课学生招募建议，如对历史感兴趣、有无编程基础等；如无则删除此项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课程时长：XX分钟</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教师配比：X位主讲老师、X位助教老师、X位志愿者（注：助教和志愿者可由社区进行招募，需提供另行招募要求）</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2、课程安排</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3、授课老师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zh-TW" w:eastAsia="zh-CN"/>
        </w:rPr>
      </w:pPr>
      <w:r>
        <w:rPr>
          <w:rFonts w:hint="eastAsia" w:ascii="仿宋" w:hAnsi="仿宋" w:eastAsia="仿宋" w:cs="仿宋"/>
          <w:b w:val="0"/>
          <w:bCs w:val="0"/>
          <w:sz w:val="32"/>
          <w:szCs w:val="32"/>
          <w:lang w:val="en-US" w:eastAsia="zh-CN"/>
        </w:rPr>
        <w:t>提供主讲老师简介，如有多位讲师请分项列明，每位不超过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4、课程收获</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学习本次课程的学生收获，不超过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仿宋" w:hAnsi="仿宋" w:eastAsia="仿宋" w:cs="仿宋"/>
          <w:b w:val="0"/>
          <w:bCs w:val="0"/>
          <w:color w:val="FF0000"/>
          <w:sz w:val="32"/>
          <w:szCs w:val="32"/>
          <w:lang w:eastAsia="zh-CN"/>
        </w:rPr>
      </w:pPr>
      <w:r>
        <w:rPr>
          <w:rFonts w:hint="eastAsia" w:ascii="楷体" w:hAnsi="楷体" w:eastAsia="楷体" w:cs="楷体"/>
          <w:b/>
          <w:bCs/>
          <w:sz w:val="32"/>
          <w:szCs w:val="32"/>
          <w:lang w:val="en-US" w:eastAsia="zh-CN"/>
        </w:rPr>
        <w:t>（二）课程主题2</w:t>
      </w:r>
      <w:r>
        <w:rPr>
          <w:rFonts w:hint="default" w:ascii="楷体" w:hAnsi="楷体" w:eastAsia="楷体" w:cs="楷体"/>
          <w:b/>
          <w:bCs/>
          <w:sz w:val="32"/>
          <w:szCs w:val="32"/>
          <w:lang w:eastAsia="zh-CN"/>
        </w:rPr>
        <w:t xml:space="preserve">  </w:t>
      </w:r>
      <w:r>
        <w:rPr>
          <w:rFonts w:hint="default" w:ascii="仿宋" w:hAnsi="仿宋" w:eastAsia="仿宋" w:cs="仿宋"/>
          <w:b w:val="0"/>
          <w:bCs w:val="0"/>
          <w:color w:val="FF0000"/>
          <w:sz w:val="32"/>
          <w:szCs w:val="32"/>
          <w:lang w:eastAsia="zh-CN"/>
        </w:rPr>
        <w:t>申请2个课程既64节课填写此部分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1、课程概况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课程名称：</w:t>
      </w:r>
      <w:r>
        <w:rPr>
          <w:rFonts w:hint="eastAsia" w:ascii="仿宋" w:hAnsi="仿宋" w:eastAsia="仿宋" w:cs="仿宋"/>
          <w:b w:val="0"/>
          <w:bCs w:val="0"/>
          <w:color w:val="FF0000"/>
          <w:sz w:val="32"/>
          <w:szCs w:val="32"/>
          <w:lang w:val="en-US" w:eastAsia="zh-CN"/>
        </w:rPr>
        <w:t>请填写单个课程名称，不超过20字</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学生年龄：X岁-X岁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单场人数：不超过X人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学生要求：</w:t>
      </w:r>
      <w:r>
        <w:rPr>
          <w:rFonts w:hint="eastAsia" w:ascii="仿宋" w:hAnsi="仿宋" w:eastAsia="仿宋" w:cs="仿宋"/>
          <w:b w:val="0"/>
          <w:bCs w:val="0"/>
          <w:color w:val="FF0000"/>
          <w:sz w:val="32"/>
          <w:szCs w:val="32"/>
          <w:lang w:val="en-US" w:eastAsia="zh-CN"/>
        </w:rPr>
        <w:t>请填写对上课学生招募建议，如对历史感兴趣、有无编程基础等；如无则删除此项</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课程时长：XX分钟</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教师配比：X位主讲老师、X位助教老师、X位志愿者（注：助教和志愿者可由社区进行招募，需提供另行招募要求）</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2、课程安排</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第四周：《课程主题XXX》</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学习内容/课程介绍：本次课程……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学习成果：学生通过学习本次课程，将……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3、授课老师</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zh-TW" w:eastAsia="zh-CN"/>
        </w:rPr>
      </w:pPr>
      <w:r>
        <w:rPr>
          <w:rFonts w:hint="eastAsia" w:ascii="仿宋" w:hAnsi="仿宋" w:eastAsia="仿宋" w:cs="仿宋"/>
          <w:b w:val="0"/>
          <w:bCs w:val="0"/>
          <w:sz w:val="32"/>
          <w:szCs w:val="32"/>
          <w:lang w:val="en-US" w:eastAsia="zh-CN"/>
        </w:rPr>
        <w:t>提供主讲老师简介，如有多位讲师请分项列明，每位不超过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4、课程收获</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学习本次课程的学生收获，不超过</w:t>
      </w:r>
      <w:r>
        <w:rPr>
          <w:rFonts w:hint="eastAsia" w:ascii="仿宋" w:hAnsi="仿宋" w:eastAsia="仿宋" w:cs="仿宋"/>
          <w:b w:val="0"/>
          <w:bCs w:val="0"/>
          <w:sz w:val="32"/>
          <w:szCs w:val="32"/>
          <w:lang w:val="zh-TW" w:eastAsia="zh-TW"/>
        </w:rPr>
        <w:t>100字</w:t>
      </w:r>
      <w:r>
        <w:rPr>
          <w:rFonts w:hint="eastAsia" w:ascii="仿宋" w:hAnsi="仿宋" w:eastAsia="仿宋" w:cs="仿宋"/>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1"/>
        <w:rPr>
          <w:rFonts w:hint="default" w:ascii="楷体" w:hAnsi="楷体" w:eastAsia="楷体" w:cs="楷体"/>
          <w:b/>
          <w:bCs/>
          <w:sz w:val="32"/>
          <w:szCs w:val="32"/>
          <w:lang w:val="en-US" w:eastAsia="zh-CN"/>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项目成效</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1、绩效目标</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请填写项目执行过程中或完成后产出的可衡量成果，简要量化描述项目服务实施后对服务群体、社区/社会的积极影响、以及服务群体的正向变化，不超过200字。</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1、开展XX场科普活动，服务XX人/人次；</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2、（科普对象）学习到哪些新知识、提升哪方面的技能等。</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2、项目作品</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请描述本次项目可留存的学生作品，如无则删除此项。</w:t>
      </w:r>
    </w:p>
    <w:p>
      <w:pPr>
        <w:pStyle w:val="11"/>
        <w:ind w:left="0" w:leftChars="0" w:firstLine="0" w:firstLineChars="0"/>
        <w:rPr>
          <w:rFonts w:hint="default" w:ascii="黑体" w:hAnsi="黑体" w:eastAsia="黑体" w:cs="黑体"/>
          <w:b w:val="0"/>
          <w:bCs w:val="0"/>
          <w:kern w:val="2"/>
          <w:sz w:val="28"/>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175"/>
        <w:jc w:val="both"/>
        <w:textAlignment w:val="auto"/>
        <w:outlineLvl w:val="1"/>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申报单位基本情况</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1、单位简介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本项目申报单位为……</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outlineLvl w:val="1"/>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2、过往案例</w:t>
      </w: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简要描述本项目以往运作经验，或已达成的社会影响、媒体报道及所得荣誉等</w:t>
      </w:r>
      <w:r>
        <w:rPr>
          <w:rFonts w:hint="eastAsia" w:ascii="仿宋" w:hAnsi="仿宋" w:eastAsia="仿宋" w:cs="仿宋"/>
          <w:b w:val="0"/>
          <w:bCs w:val="0"/>
          <w:sz w:val="32"/>
          <w:szCs w:val="32"/>
          <w:lang w:val="en-US" w:eastAsia="zh-CN"/>
        </w:rPr>
        <w:t>。</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填写说明：</w:t>
      </w:r>
      <w:r>
        <w:rPr>
          <w:rFonts w:hint="eastAsia" w:ascii="仿宋" w:hAnsi="仿宋" w:eastAsia="仿宋" w:cs="仿宋"/>
          <w:b/>
          <w:bCs/>
          <w:color w:val="FF0000"/>
          <w:sz w:val="32"/>
          <w:szCs w:val="32"/>
          <w:lang w:val="en-US" w:eastAsia="zh-CN"/>
        </w:rPr>
        <w:t>以上内容为必填项目</w:t>
      </w:r>
      <w:r>
        <w:rPr>
          <w:rFonts w:hint="eastAsia" w:ascii="仿宋" w:hAnsi="仿宋" w:eastAsia="仿宋" w:cs="仿宋"/>
          <w:b w:val="0"/>
          <w:bCs w:val="0"/>
          <w:sz w:val="32"/>
          <w:szCs w:val="32"/>
          <w:lang w:val="en-US" w:eastAsia="zh-CN"/>
        </w:rPr>
        <w:t>，请各申报单位根据实际情况按照要求自行填写。其他需要体现的内容请各申报单位另行增加。</w:t>
      </w:r>
    </w:p>
    <w:p>
      <w:pPr>
        <w:pStyle w:val="2"/>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p>
  <w:p>
    <w:pPr>
      <w:pStyle w:val="5"/>
      <w:framePr w:wrap="around" w:vAnchor="text" w:hAnchor="margin" w:xAlign="right" w:y="1"/>
      <w:rPr>
        <w:rFonts w:hint="eastAsia"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Times New Roman" w:hAnsi="Times New Roman" w:eastAsia="宋体" w:cs="Times New Roman"/>
      </w:rPr>
    </w:pPr>
    <w:r>
      <w:rPr>
        <w:rFonts w:ascii="Times New Roman" w:hAnsi="Times New Roman" w:eastAsia="宋体" w:cs="Times New Roman"/>
      </w:rPr>
      <w:fldChar w:fldCharType="begin"/>
    </w:r>
    <w:r>
      <w:rPr>
        <w:rStyle w:val="10"/>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0"/>
        <w:rFonts w:ascii="Times New Roman" w:hAnsi="Times New Roman" w:eastAsia="宋体" w:cs="Times New Roman"/>
      </w:rPr>
      <w:t>1</w:t>
    </w:r>
    <w:r>
      <w:rPr>
        <w:rFonts w:ascii="Times New Roman" w:hAnsi="Times New Roman" w:eastAsia="宋体" w:cs="Times New Roman"/>
      </w:rPr>
      <w:fldChar w:fldCharType="end"/>
    </w:r>
  </w:p>
  <w:p>
    <w:pPr>
      <w:pStyle w:val="5"/>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rPr>
    </w:pPr>
    <w:r>
      <w:rPr>
        <w:sz w:val="18"/>
      </w:rPr>
      <w:pict>
        <v:shape id="PowerPlusWaterMarkObject9202833" o:spid="_x0000_s2066" o:spt="136" type="#_x0000_t136" style="position:absolute;left:0pt;margin-left:537.9pt;margin-top:483.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8481616" o:spid="_x0000_s2065" o:spt="136" type="#_x0000_t136" style="position:absolute;left:0pt;margin-left:335.65pt;margin-top:685.5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7520255" o:spid="_x0000_s2064" o:spt="136" type="#_x0000_t136" style="position:absolute;left:0pt;margin-left:537.9pt;margin-top:27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7393223" o:spid="_x0000_s2063" o:spt="136" type="#_x0000_t136" style="position:absolute;left:0pt;margin-left:335.65pt;margin-top:480.2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6544928" o:spid="_x0000_s2062" o:spt="136" type="#_x0000_t136" style="position:absolute;left:0pt;margin-left:133.45pt;margin-top:68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5601775" o:spid="_x0000_s2061" o:spt="136" type="#_x0000_t136" style="position:absolute;left:0pt;margin-left:537.9pt;margin-top:72.7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4865867" o:spid="_x0000_s2060" o:spt="136" type="#_x0000_t136" style="position:absolute;left:0pt;margin-left:335.65pt;margin-top:274.9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4380047" o:spid="_x0000_s2059" o:spt="136" type="#_x0000_t136" style="position:absolute;left:0pt;margin-left:133.45pt;margin-top:477.15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4329343" o:spid="_x0000_s2058" o:spt="136" type="#_x0000_t136" style="position:absolute;left:0pt;margin-left:-68.8pt;margin-top:679.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3936619" o:spid="_x0000_s2057" o:spt="136" type="#_x0000_t136" style="position:absolute;left:0pt;margin-left:537.9pt;margin-top:-132.6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3525739" o:spid="_x0000_s2056" o:spt="136" type="#_x0000_t136" style="position:absolute;left:0pt;margin-left:335.65pt;margin-top:69.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3286803" o:spid="_x0000_s2055" o:spt="136" type="#_x0000_t136" style="position:absolute;left:0pt;margin-left:133.45pt;margin-top:271.8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2612301" o:spid="_x0000_s2054" o:spt="136" type="#_x0000_t136" style="position:absolute;left:0pt;margin-left:-68.8pt;margin-top:474.1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2573043" o:spid="_x0000_s2053" o:spt="136" type="#_x0000_t136" style="position:absolute;left:0pt;margin-left:335.65pt;margin-top:-135.7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952883" o:spid="_x0000_s2052" o:spt="136" type="#_x0000_t136" style="position:absolute;left:0pt;margin-left:133.45pt;margin-top:66.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194359" o:spid="_x0000_s2051" o:spt="136" type="#_x0000_t136" style="position:absolute;left:0pt;margin-left:-68.8pt;margin-top:268.7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820653" o:spid="_x0000_s2050" o:spt="136" type="#_x0000_t136" style="position:absolute;left:0pt;margin-left:133.45pt;margin-top:-138.75pt;height:96pt;width:101pt;mso-position-horizontal-relative:margin;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322102" o:spid="_x0000_s2049" o:spt="136" type="#_x0000_t136" style="position:absolute;left:0pt;margin-left:-68.8pt;margin-top:63.45pt;height:96pt;width:101pt;mso-position-horizontal-relative:margin;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8910566" o:spid="_x0000_s2084" o:spt="136" type="#_x0000_t136" style="position:absolute;left:0pt;margin-left:537.9pt;margin-top:483.35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7974828" o:spid="_x0000_s2083" o:spt="136" type="#_x0000_t136" style="position:absolute;left:0pt;margin-left:335.65pt;margin-top:685.55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7612463" o:spid="_x0000_s2082" o:spt="136" type="#_x0000_t136" style="position:absolute;left:0pt;margin-left:537.9pt;margin-top:278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7327489" o:spid="_x0000_s2081" o:spt="136" type="#_x0000_t136" style="position:absolute;left:0pt;margin-left:335.65pt;margin-top:480.25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6880262" o:spid="_x0000_s2080" o:spt="136" type="#_x0000_t136" style="position:absolute;left:0pt;margin-left:133.45pt;margin-top:682.5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6641215" o:spid="_x0000_s2079" o:spt="136" type="#_x0000_t136" style="position:absolute;left:0pt;margin-left:537.9pt;margin-top:72.7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6469061" o:spid="_x0000_s2078" o:spt="136" type="#_x0000_t136" style="position:absolute;left:0pt;margin-left:335.65pt;margin-top:274.95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5703401" o:spid="_x0000_s2077" o:spt="136" type="#_x0000_t136" style="position:absolute;left:0pt;margin-left:133.45pt;margin-top:477.15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4983348" o:spid="_x0000_s2076" o:spt="136" type="#_x0000_t136" style="position:absolute;left:0pt;margin-left:-68.8pt;margin-top:679.4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4379930" o:spid="_x0000_s2075" o:spt="136" type="#_x0000_t136" style="position:absolute;left:0pt;margin-left:537.9pt;margin-top:-132.6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4009990" o:spid="_x0000_s2074" o:spt="136" type="#_x0000_t136" style="position:absolute;left:0pt;margin-left:335.65pt;margin-top:69.6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3194763" o:spid="_x0000_s2073" o:spt="136" type="#_x0000_t136" style="position:absolute;left:0pt;margin-left:133.45pt;margin-top:271.85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2478305" o:spid="_x0000_s2072" o:spt="136" type="#_x0000_t136" style="position:absolute;left:0pt;margin-left:-68.8pt;margin-top:474.1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1797474" o:spid="_x0000_s2071" o:spt="136" type="#_x0000_t136" style="position:absolute;left:0pt;margin-left:335.65pt;margin-top:-135.7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0895675" o:spid="_x0000_s2070" o:spt="136" type="#_x0000_t136" style="position:absolute;left:0pt;margin-left:133.45pt;margin-top:66.5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10506437" o:spid="_x0000_s2069" o:spt="136" type="#_x0000_t136" style="position:absolute;left:0pt;margin-left:-68.8pt;margin-top:268.75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9790629" o:spid="_x0000_s2068" o:spt="136" type="#_x0000_t136" style="position:absolute;left:0pt;margin-left:133.45pt;margin-top:-138.7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r>
      <w:rPr>
        <w:sz w:val="18"/>
      </w:rPr>
      <w:pict>
        <v:shape id="PowerPlusWaterMarkObject9758198" o:spid="_x0000_s2067" o:spt="136" type="#_x0000_t136" style="position:absolute;left:0pt;margin-left:-68.8pt;margin-top:63.4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贾琼&#10;&#10;&#10;&#10;2024-07-24"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424C3"/>
    <w:multiLevelType w:val="singleLevel"/>
    <w:tmpl w:val="30042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5024"/>
    <w:rsid w:val="160D5024"/>
    <w:rsid w:val="1C9F45CB"/>
    <w:rsid w:val="25BEC50A"/>
    <w:rsid w:val="5FFC76BF"/>
    <w:rsid w:val="7EFCAD58"/>
    <w:rsid w:val="9ECFB355"/>
    <w:rsid w:val="BBF11DC6"/>
    <w:rsid w:val="BD5BB238"/>
    <w:rsid w:val="BFBB9A6F"/>
    <w:rsid w:val="D4F314CC"/>
    <w:rsid w:val="D9F9C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rPr>
  </w:style>
  <w:style w:type="paragraph" w:styleId="4">
    <w:name w:val="annotation text"/>
    <w:basedOn w:val="1"/>
    <w:qFormat/>
    <w:uiPriority w:val="0"/>
    <w:pPr>
      <w:jc w:val="left"/>
    </w:p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样式1"/>
    <w:basedOn w:val="12"/>
    <w:qFormat/>
    <w:uiPriority w:val="0"/>
    <w:pPr>
      <w:spacing w:line="360" w:lineRule="auto"/>
      <w:ind w:firstLine="640" w:firstLineChars="200"/>
    </w:pPr>
    <w:rPr>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105</TotalTime>
  <ScaleCrop>false</ScaleCrop>
  <LinksUpToDate>false</LinksUpToDate>
  <CharactersWithSpaces>0</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2020-06-05T02:12:00Z</dcterms:created>
  <dc:creator>赵智泉</dc:creator>
  <cp:lastModifiedBy>root</cp:lastModifiedBy>
  <cp:lastPrinted>2020-06-05T02:40:00Z</cp:lastPrinted>
  <dcterms:modified xsi:type="dcterms:W3CDTF">2024-07-23T22:43:01Z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72F4F06951833C58935B9766267D7295_42</vt:lpwstr>
  </property>
</Properties>
</file>